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DB989" w14:textId="77777777" w:rsidR="000719BB" w:rsidRDefault="000719BB" w:rsidP="006C2343">
      <w:pPr>
        <w:pStyle w:val="Titul2"/>
      </w:pPr>
    </w:p>
    <w:p w14:paraId="06F39377" w14:textId="77777777" w:rsidR="00826B7B" w:rsidRDefault="00826B7B" w:rsidP="006C2343">
      <w:pPr>
        <w:pStyle w:val="Titul2"/>
      </w:pPr>
    </w:p>
    <w:p w14:paraId="496CF5C6" w14:textId="77777777" w:rsidR="0035531B" w:rsidRPr="000719BB" w:rsidRDefault="0035531B" w:rsidP="0035531B">
      <w:pPr>
        <w:pStyle w:val="Titul2"/>
      </w:pPr>
      <w:r>
        <w:t>Díl 1</w:t>
      </w:r>
    </w:p>
    <w:p w14:paraId="741D99F3" w14:textId="77777777" w:rsidR="00EB4ECA" w:rsidRPr="00931123" w:rsidRDefault="00EB4ECA" w:rsidP="00EB4ECA">
      <w:pPr>
        <w:pStyle w:val="Titul2"/>
        <w:rPr>
          <w:sz w:val="48"/>
          <w:szCs w:val="44"/>
        </w:rPr>
      </w:pPr>
      <w:r w:rsidRPr="00931123">
        <w:rPr>
          <w:sz w:val="48"/>
          <w:szCs w:val="44"/>
        </w:rPr>
        <w:t>V</w:t>
      </w:r>
      <w:r w:rsidR="00931123">
        <w:rPr>
          <w:sz w:val="48"/>
          <w:szCs w:val="44"/>
        </w:rPr>
        <w:t>ýzva k podání nabídky</w:t>
      </w:r>
    </w:p>
    <w:p w14:paraId="2EA7E422" w14:textId="77777777" w:rsidR="00AD0C7B" w:rsidRDefault="00AD0C7B" w:rsidP="00AD0C7B">
      <w:pPr>
        <w:pStyle w:val="Titul2"/>
      </w:pPr>
    </w:p>
    <w:p w14:paraId="79E7B2B5" w14:textId="77777777" w:rsidR="00EB4ECA" w:rsidRDefault="00EB4ECA" w:rsidP="00EB4ECA">
      <w:pPr>
        <w:pStyle w:val="Titul2"/>
      </w:pPr>
      <w:r w:rsidRPr="006C2343">
        <w:t>Zhotovení stavby</w:t>
      </w:r>
      <w:r>
        <w:t xml:space="preserve"> - podlimitní</w:t>
      </w:r>
    </w:p>
    <w:p w14:paraId="48BFB919" w14:textId="77777777" w:rsidR="0035531B" w:rsidRDefault="0035531B" w:rsidP="00EB46E5">
      <w:pPr>
        <w:pStyle w:val="Titul2"/>
      </w:pPr>
    </w:p>
    <w:p w14:paraId="7E2CCAEC" w14:textId="77777777" w:rsidR="0035531B" w:rsidRDefault="0035531B" w:rsidP="00EB46E5">
      <w:pPr>
        <w:pStyle w:val="Titul2"/>
      </w:pPr>
      <w:r w:rsidRPr="004C42EF">
        <w:t>„</w:t>
      </w:r>
      <w:r w:rsidR="004C42EF" w:rsidRPr="004C42EF">
        <w:t>Rekonstrukce Negrelliho viaduktu</w:t>
      </w:r>
      <w:r w:rsidRPr="004C42EF">
        <w:t>“</w:t>
      </w:r>
    </w:p>
    <w:p w14:paraId="1771AD95" w14:textId="77777777" w:rsidR="00AD0C7B" w:rsidRPr="006C2343" w:rsidRDefault="00AD0C7B" w:rsidP="00EB46E5">
      <w:pPr>
        <w:pStyle w:val="Titul2"/>
      </w:pPr>
    </w:p>
    <w:p w14:paraId="7F1CEBB1" w14:textId="77777777" w:rsidR="00F46EA7" w:rsidRDefault="00F46EA7" w:rsidP="00F46EA7">
      <w:pPr>
        <w:pStyle w:val="Text1-1"/>
        <w:numPr>
          <w:ilvl w:val="0"/>
          <w:numId w:val="0"/>
        </w:numPr>
        <w:tabs>
          <w:tab w:val="left" w:pos="708"/>
        </w:tabs>
        <w:ind w:left="737" w:hanging="737"/>
      </w:pPr>
      <w:r>
        <w:t xml:space="preserve">Č.j. </w:t>
      </w:r>
      <w:r w:rsidR="004C42EF">
        <w:t>2997/2020-SŽDC-SSZ-OVZ</w:t>
      </w:r>
    </w:p>
    <w:p w14:paraId="138AD8D8" w14:textId="77777777" w:rsidR="00826B7B" w:rsidRPr="006C2343" w:rsidRDefault="00826B7B" w:rsidP="006C2343">
      <w:pPr>
        <w:pStyle w:val="Titul2"/>
      </w:pPr>
    </w:p>
    <w:p w14:paraId="50AD8D8A" w14:textId="77777777" w:rsidR="006C2343" w:rsidRPr="006C2343" w:rsidRDefault="006C2343" w:rsidP="006C2343">
      <w:pPr>
        <w:pStyle w:val="Titul2"/>
      </w:pPr>
    </w:p>
    <w:p w14:paraId="2D1BD461" w14:textId="77777777" w:rsidR="00EB4ECA" w:rsidRDefault="00EB4ECA"/>
    <w:p w14:paraId="1FAF60A3" w14:textId="77777777" w:rsidR="00EB4ECA" w:rsidRDefault="00EB4ECA"/>
    <w:p w14:paraId="261B0710" w14:textId="77777777" w:rsidR="00EB4ECA" w:rsidRDefault="00EB4ECA"/>
    <w:p w14:paraId="75EAACFA" w14:textId="77777777" w:rsidR="00EB4ECA" w:rsidRDefault="00EB4ECA"/>
    <w:p w14:paraId="46FAED8E" w14:textId="77777777" w:rsidR="00EB4ECA" w:rsidRDefault="00EB4ECA"/>
    <w:p w14:paraId="23782872" w14:textId="77777777" w:rsidR="00826B7B" w:rsidRDefault="00826B7B" w:rsidP="00EB4ECA">
      <w:r>
        <w:br w:type="page"/>
      </w:r>
    </w:p>
    <w:p w14:paraId="53B4584F" w14:textId="77777777" w:rsidR="00BD7E91" w:rsidRDefault="00BD7E91" w:rsidP="00FE4333">
      <w:pPr>
        <w:pStyle w:val="Nadpisbezsl1-1"/>
      </w:pPr>
      <w:r>
        <w:lastRenderedPageBreak/>
        <w:t>Obsah</w:t>
      </w:r>
      <w:r w:rsidR="00887F36">
        <w:t xml:space="preserve"> </w:t>
      </w:r>
    </w:p>
    <w:p w14:paraId="48AC9FB2" w14:textId="59CBBC01"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D31D68">
          <w:rPr>
            <w:noProof/>
            <w:webHidden/>
          </w:rPr>
          <w:t>3</w:t>
        </w:r>
        <w:r w:rsidR="00A15262">
          <w:rPr>
            <w:noProof/>
            <w:webHidden/>
          </w:rPr>
          <w:fldChar w:fldCharType="end"/>
        </w:r>
      </w:hyperlink>
    </w:p>
    <w:p w14:paraId="21775711" w14:textId="2B2F331B" w:rsidR="00A15262" w:rsidRDefault="009A3DCB"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D31D68">
          <w:rPr>
            <w:noProof/>
            <w:webHidden/>
          </w:rPr>
          <w:t>3</w:t>
        </w:r>
        <w:r w:rsidR="00A15262">
          <w:rPr>
            <w:noProof/>
            <w:webHidden/>
          </w:rPr>
          <w:fldChar w:fldCharType="end"/>
        </w:r>
      </w:hyperlink>
    </w:p>
    <w:p w14:paraId="7A53F420" w14:textId="732E3730" w:rsidR="00A15262" w:rsidRDefault="009A3DCB"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D31D68">
          <w:rPr>
            <w:noProof/>
            <w:webHidden/>
          </w:rPr>
          <w:t>4</w:t>
        </w:r>
        <w:r w:rsidR="00A15262">
          <w:rPr>
            <w:noProof/>
            <w:webHidden/>
          </w:rPr>
          <w:fldChar w:fldCharType="end"/>
        </w:r>
      </w:hyperlink>
    </w:p>
    <w:p w14:paraId="01C95E60" w14:textId="7C603E62" w:rsidR="00A15262" w:rsidRDefault="009A3DCB"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D31D68">
          <w:rPr>
            <w:noProof/>
            <w:webHidden/>
          </w:rPr>
          <w:t>4</w:t>
        </w:r>
        <w:r w:rsidR="00A15262">
          <w:rPr>
            <w:noProof/>
            <w:webHidden/>
          </w:rPr>
          <w:fldChar w:fldCharType="end"/>
        </w:r>
      </w:hyperlink>
    </w:p>
    <w:p w14:paraId="253627F9" w14:textId="479F58D2" w:rsidR="00A15262" w:rsidRDefault="009A3DCB"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D31D68">
          <w:rPr>
            <w:noProof/>
            <w:webHidden/>
          </w:rPr>
          <w:t>4</w:t>
        </w:r>
        <w:r w:rsidR="00A15262">
          <w:rPr>
            <w:noProof/>
            <w:webHidden/>
          </w:rPr>
          <w:fldChar w:fldCharType="end"/>
        </w:r>
      </w:hyperlink>
    </w:p>
    <w:p w14:paraId="29A83D8C" w14:textId="77A68D79" w:rsidR="00A15262" w:rsidRDefault="009A3DCB"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D31D68">
          <w:rPr>
            <w:noProof/>
            <w:webHidden/>
          </w:rPr>
          <w:t>4</w:t>
        </w:r>
        <w:r w:rsidR="00A15262">
          <w:rPr>
            <w:noProof/>
            <w:webHidden/>
          </w:rPr>
          <w:fldChar w:fldCharType="end"/>
        </w:r>
      </w:hyperlink>
    </w:p>
    <w:p w14:paraId="364DF648" w14:textId="718DAE71" w:rsidR="00A15262" w:rsidRDefault="009A3DCB"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D31D68">
          <w:rPr>
            <w:noProof/>
            <w:webHidden/>
          </w:rPr>
          <w:t>5</w:t>
        </w:r>
        <w:r w:rsidR="00A15262">
          <w:rPr>
            <w:noProof/>
            <w:webHidden/>
          </w:rPr>
          <w:fldChar w:fldCharType="end"/>
        </w:r>
      </w:hyperlink>
    </w:p>
    <w:p w14:paraId="67EDFA80" w14:textId="6A0B42EF" w:rsidR="00A15262" w:rsidRDefault="009A3DCB"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D31D68">
          <w:rPr>
            <w:noProof/>
            <w:webHidden/>
          </w:rPr>
          <w:t>5</w:t>
        </w:r>
        <w:r w:rsidR="00A15262">
          <w:rPr>
            <w:noProof/>
            <w:webHidden/>
          </w:rPr>
          <w:fldChar w:fldCharType="end"/>
        </w:r>
      </w:hyperlink>
    </w:p>
    <w:p w14:paraId="2FAFF23E" w14:textId="7CF8C20A" w:rsidR="00A15262" w:rsidRDefault="009A3DCB"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D31D68">
          <w:rPr>
            <w:noProof/>
            <w:webHidden/>
          </w:rPr>
          <w:t>13</w:t>
        </w:r>
        <w:r w:rsidR="00A15262">
          <w:rPr>
            <w:noProof/>
            <w:webHidden/>
          </w:rPr>
          <w:fldChar w:fldCharType="end"/>
        </w:r>
      </w:hyperlink>
    </w:p>
    <w:p w14:paraId="0BED0407" w14:textId="4D13C9FA" w:rsidR="00A15262" w:rsidRDefault="009A3DCB"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D31D68">
          <w:rPr>
            <w:noProof/>
            <w:webHidden/>
          </w:rPr>
          <w:t>15</w:t>
        </w:r>
        <w:r w:rsidR="00A15262">
          <w:rPr>
            <w:noProof/>
            <w:webHidden/>
          </w:rPr>
          <w:fldChar w:fldCharType="end"/>
        </w:r>
      </w:hyperlink>
    </w:p>
    <w:p w14:paraId="1EC0294E" w14:textId="0B385F07" w:rsidR="00A15262" w:rsidRDefault="009A3DCB"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D31D68">
          <w:rPr>
            <w:noProof/>
            <w:webHidden/>
          </w:rPr>
          <w:t>15</w:t>
        </w:r>
        <w:r w:rsidR="00A15262">
          <w:rPr>
            <w:noProof/>
            <w:webHidden/>
          </w:rPr>
          <w:fldChar w:fldCharType="end"/>
        </w:r>
      </w:hyperlink>
    </w:p>
    <w:p w14:paraId="4CFD67FB" w14:textId="48F4A4C4" w:rsidR="00A15262" w:rsidRDefault="009A3DCB"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D31D68">
          <w:rPr>
            <w:noProof/>
            <w:webHidden/>
          </w:rPr>
          <w:t>16</w:t>
        </w:r>
        <w:r w:rsidR="00A15262">
          <w:rPr>
            <w:noProof/>
            <w:webHidden/>
          </w:rPr>
          <w:fldChar w:fldCharType="end"/>
        </w:r>
      </w:hyperlink>
    </w:p>
    <w:p w14:paraId="308AEF70" w14:textId="498D16EA" w:rsidR="00A15262" w:rsidRDefault="009A3DCB"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D31D68">
          <w:rPr>
            <w:noProof/>
            <w:webHidden/>
          </w:rPr>
          <w:t>18</w:t>
        </w:r>
        <w:r w:rsidR="00A15262">
          <w:rPr>
            <w:noProof/>
            <w:webHidden/>
          </w:rPr>
          <w:fldChar w:fldCharType="end"/>
        </w:r>
      </w:hyperlink>
    </w:p>
    <w:p w14:paraId="5D105AB3" w14:textId="4AE0CC20" w:rsidR="00A15262" w:rsidRDefault="009A3DCB"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 xml:space="preserve">VARIANTY NABÍDKY, VÝHRADA ZMĚNY DODAVATELE </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D31D68">
          <w:rPr>
            <w:noProof/>
            <w:webHidden/>
          </w:rPr>
          <w:t>18</w:t>
        </w:r>
        <w:r w:rsidR="00A15262">
          <w:rPr>
            <w:noProof/>
            <w:webHidden/>
          </w:rPr>
          <w:fldChar w:fldCharType="end"/>
        </w:r>
      </w:hyperlink>
    </w:p>
    <w:p w14:paraId="57747C03" w14:textId="539210A2" w:rsidR="00A15262" w:rsidRDefault="009A3DCB"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D31D68">
          <w:rPr>
            <w:noProof/>
            <w:webHidden/>
          </w:rPr>
          <w:t>19</w:t>
        </w:r>
        <w:r w:rsidR="00A15262">
          <w:rPr>
            <w:noProof/>
            <w:webHidden/>
          </w:rPr>
          <w:fldChar w:fldCharType="end"/>
        </w:r>
      </w:hyperlink>
    </w:p>
    <w:p w14:paraId="2AC66A04" w14:textId="2898AB74" w:rsidR="00A15262" w:rsidRDefault="009A3DCB"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D31D68">
          <w:rPr>
            <w:noProof/>
            <w:webHidden/>
          </w:rPr>
          <w:t>19</w:t>
        </w:r>
        <w:r w:rsidR="00A15262">
          <w:rPr>
            <w:noProof/>
            <w:webHidden/>
          </w:rPr>
          <w:fldChar w:fldCharType="end"/>
        </w:r>
      </w:hyperlink>
    </w:p>
    <w:p w14:paraId="18DDD6A6" w14:textId="4AEC26DF" w:rsidR="00A15262" w:rsidRDefault="009A3DCB"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D31D68">
          <w:rPr>
            <w:noProof/>
            <w:webHidden/>
          </w:rPr>
          <w:t>20</w:t>
        </w:r>
        <w:r w:rsidR="00A15262">
          <w:rPr>
            <w:noProof/>
            <w:webHidden/>
          </w:rPr>
          <w:fldChar w:fldCharType="end"/>
        </w:r>
      </w:hyperlink>
    </w:p>
    <w:p w14:paraId="118064D1" w14:textId="0CA255E7" w:rsidR="00A15262" w:rsidRDefault="009A3DCB"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D31D68">
          <w:rPr>
            <w:noProof/>
            <w:webHidden/>
          </w:rPr>
          <w:t>20</w:t>
        </w:r>
        <w:r w:rsidR="00A15262">
          <w:rPr>
            <w:noProof/>
            <w:webHidden/>
          </w:rPr>
          <w:fldChar w:fldCharType="end"/>
        </w:r>
      </w:hyperlink>
    </w:p>
    <w:p w14:paraId="05A8567C" w14:textId="75E2EE88" w:rsidR="00A15262" w:rsidRDefault="009A3DCB"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D31D68">
          <w:rPr>
            <w:noProof/>
            <w:webHidden/>
          </w:rPr>
          <w:t>21</w:t>
        </w:r>
        <w:r w:rsidR="00A15262">
          <w:rPr>
            <w:noProof/>
            <w:webHidden/>
          </w:rPr>
          <w:fldChar w:fldCharType="end"/>
        </w:r>
      </w:hyperlink>
    </w:p>
    <w:p w14:paraId="260A7B23" w14:textId="2FE837A5" w:rsidR="00A15262" w:rsidRDefault="009A3DCB"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D31D68">
          <w:rPr>
            <w:noProof/>
            <w:webHidden/>
          </w:rPr>
          <w:t>22</w:t>
        </w:r>
        <w:r w:rsidR="00A15262">
          <w:rPr>
            <w:noProof/>
            <w:webHidden/>
          </w:rPr>
          <w:fldChar w:fldCharType="end"/>
        </w:r>
      </w:hyperlink>
    </w:p>
    <w:p w14:paraId="7B22A801" w14:textId="0734C6A0" w:rsidR="00A15262" w:rsidRDefault="009A3DCB"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D31D68">
          <w:rPr>
            <w:noProof/>
            <w:webHidden/>
          </w:rPr>
          <w:t>22</w:t>
        </w:r>
        <w:r w:rsidR="00A15262">
          <w:rPr>
            <w:noProof/>
            <w:webHidden/>
          </w:rPr>
          <w:fldChar w:fldCharType="end"/>
        </w:r>
      </w:hyperlink>
    </w:p>
    <w:p w14:paraId="7B943AB3" w14:textId="77777777" w:rsidR="00AD0C7B" w:rsidRPr="001472A9" w:rsidRDefault="00BD7E91" w:rsidP="001472A9">
      <w:pPr>
        <w:spacing w:line="360" w:lineRule="auto"/>
        <w:rPr>
          <w:sz w:val="16"/>
          <w:szCs w:val="16"/>
        </w:rPr>
      </w:pPr>
      <w:r w:rsidRPr="001472A9">
        <w:rPr>
          <w:sz w:val="16"/>
          <w:szCs w:val="16"/>
        </w:rPr>
        <w:fldChar w:fldCharType="end"/>
      </w:r>
    </w:p>
    <w:p w14:paraId="009CED7A" w14:textId="77777777" w:rsidR="00AD0C7B" w:rsidRDefault="00AD0C7B">
      <w:r>
        <w:br w:type="page"/>
      </w:r>
    </w:p>
    <w:p w14:paraId="1F4F0BF5" w14:textId="77777777"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14:paraId="368A770B"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905B972" w14:textId="77777777" w:rsidR="00DD7A41" w:rsidRPr="00DD7A41" w:rsidRDefault="00DD7A41" w:rsidP="00453F45">
      <w:pPr>
        <w:pStyle w:val="Text1-1"/>
        <w:numPr>
          <w:ilvl w:val="0"/>
          <w:numId w:val="0"/>
        </w:numPr>
        <w:ind w:left="737"/>
      </w:pPr>
      <w:r w:rsidRPr="003E52CF">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3E52CF">
        <w:rPr>
          <w:b/>
        </w:rPr>
        <w:t xml:space="preserve">. </w:t>
      </w:r>
    </w:p>
    <w:p w14:paraId="6BA847D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31D90602"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6DC83ACA"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5843CD6"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D1EB57C"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E25246D" w14:textId="77777777" w:rsidR="0035531B" w:rsidRDefault="0035531B" w:rsidP="0035531B">
      <w:pPr>
        <w:pStyle w:val="Nadpis1-1"/>
      </w:pPr>
      <w:bookmarkStart w:id="5" w:name="_Toc4076295"/>
      <w:r>
        <w:t>IDENTIFIKAČNÍ ÚDAJE ZADAVATELE</w:t>
      </w:r>
      <w:bookmarkEnd w:id="5"/>
    </w:p>
    <w:p w14:paraId="41F31CEC" w14:textId="77777777" w:rsidR="0035531B" w:rsidRPr="0035531B" w:rsidRDefault="0035531B" w:rsidP="0035531B">
      <w:pPr>
        <w:pStyle w:val="Textbezslovn"/>
        <w:spacing w:after="0"/>
        <w:rPr>
          <w:rStyle w:val="Tun9b"/>
        </w:rPr>
      </w:pPr>
      <w:r w:rsidRPr="0035531B">
        <w:rPr>
          <w:rStyle w:val="Tun9b"/>
        </w:rPr>
        <w:t>Správa železnic, státní organizace</w:t>
      </w:r>
    </w:p>
    <w:p w14:paraId="26A973D6" w14:textId="77777777" w:rsidR="0035531B" w:rsidRDefault="0035531B" w:rsidP="0035531B">
      <w:pPr>
        <w:pStyle w:val="Textbezslovn"/>
        <w:spacing w:after="0"/>
      </w:pPr>
      <w:r>
        <w:t>sídlo: Dlážděná 1003/7, Praha 1, Nové Město, PSČ 110 00</w:t>
      </w:r>
    </w:p>
    <w:p w14:paraId="4DCD940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2B40490" w14:textId="77777777" w:rsidR="0035531B" w:rsidRDefault="0035531B" w:rsidP="0035531B">
      <w:pPr>
        <w:pStyle w:val="Textbezslovn"/>
        <w:spacing w:after="0"/>
      </w:pPr>
      <w:r>
        <w:t>IČO: 70994234</w:t>
      </w:r>
    </w:p>
    <w:p w14:paraId="2F200179" w14:textId="77777777" w:rsidR="0035531B" w:rsidRDefault="0035531B" w:rsidP="0035531B">
      <w:pPr>
        <w:pStyle w:val="Textbezslovn"/>
        <w:spacing w:after="0"/>
      </w:pPr>
      <w:r>
        <w:t>DIČ: CZ70994234</w:t>
      </w:r>
    </w:p>
    <w:p w14:paraId="79E54DC7" w14:textId="77777777" w:rsidR="0035531B" w:rsidRDefault="0035531B" w:rsidP="0035531B">
      <w:pPr>
        <w:pStyle w:val="Textbezslovn"/>
        <w:spacing w:after="0"/>
      </w:pPr>
      <w:r>
        <w:t>Identifikátor datové schránky: uccchjm</w:t>
      </w:r>
    </w:p>
    <w:p w14:paraId="6CE5CECA"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3B1331" w14:textId="77777777" w:rsidR="0035531B" w:rsidRDefault="0035531B" w:rsidP="0035531B">
      <w:pPr>
        <w:pStyle w:val="Textbezslovn"/>
      </w:pPr>
      <w:r w:rsidRPr="000174E8">
        <w:tab/>
      </w:r>
      <w:r w:rsidRPr="000174E8">
        <w:tab/>
      </w:r>
    </w:p>
    <w:p w14:paraId="405C29B9" w14:textId="77777777"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14:paraId="2AB97FC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296748B6" w14:textId="77777777" w:rsidR="0035531B" w:rsidRDefault="0035531B" w:rsidP="0035531B">
      <w:pPr>
        <w:pStyle w:val="Text1-1"/>
      </w:pPr>
      <w:r>
        <w:t xml:space="preserve">Kontaktní osobou zadavatele pro </w:t>
      </w:r>
      <w:r w:rsidR="009531C1">
        <w:t xml:space="preserve">výběrové </w:t>
      </w:r>
      <w:r w:rsidR="00525969">
        <w:t>řízení je: Ing. Martin Kosmál</w:t>
      </w:r>
    </w:p>
    <w:p w14:paraId="7A5D4508" w14:textId="77777777" w:rsidR="00525969" w:rsidRDefault="00525969" w:rsidP="00525969">
      <w:pPr>
        <w:pStyle w:val="Textbezslovn"/>
      </w:pPr>
      <w:r>
        <w:t>Telefon: +420 972 244 865</w:t>
      </w:r>
    </w:p>
    <w:p w14:paraId="672E38B8" w14:textId="77777777" w:rsidR="00525969" w:rsidRDefault="00525969" w:rsidP="00525969">
      <w:pPr>
        <w:pStyle w:val="Textbezslovn"/>
      </w:pPr>
      <w:r>
        <w:t>e-mail: kosmal@szdc.cz</w:t>
      </w:r>
    </w:p>
    <w:p w14:paraId="7342CB93" w14:textId="77777777" w:rsidR="00525969" w:rsidRDefault="00525969" w:rsidP="00525969">
      <w:pPr>
        <w:pStyle w:val="Textbezslovn"/>
        <w:spacing w:after="0" w:line="240" w:lineRule="auto"/>
      </w:pPr>
      <w:r>
        <w:t>adresa: Správa železnic, státní organizace</w:t>
      </w:r>
    </w:p>
    <w:p w14:paraId="6488B359" w14:textId="77777777" w:rsidR="00525969" w:rsidRDefault="00525969" w:rsidP="00525969">
      <w:pPr>
        <w:pStyle w:val="Textbezslovn"/>
        <w:spacing w:after="0" w:line="240" w:lineRule="auto"/>
      </w:pPr>
      <w:r>
        <w:t xml:space="preserve">            Stavební správa západ</w:t>
      </w:r>
    </w:p>
    <w:p w14:paraId="6B553B5D" w14:textId="77777777" w:rsidR="00525969" w:rsidRDefault="00525969" w:rsidP="00525969">
      <w:pPr>
        <w:pStyle w:val="Textbezslovn"/>
        <w:spacing w:after="0" w:line="240" w:lineRule="auto"/>
      </w:pPr>
      <w:r>
        <w:t xml:space="preserve">            Sokolovská 1955/278</w:t>
      </w:r>
    </w:p>
    <w:p w14:paraId="3FD35D6A" w14:textId="77777777" w:rsidR="0035531B" w:rsidRDefault="00525969" w:rsidP="00525969">
      <w:pPr>
        <w:pStyle w:val="Textbezslovn"/>
        <w:spacing w:after="0" w:line="240" w:lineRule="auto"/>
      </w:pPr>
      <w:r>
        <w:t xml:space="preserve">            190 00 Praha 9</w:t>
      </w:r>
    </w:p>
    <w:p w14:paraId="2AB38473" w14:textId="77777777"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14:paraId="43ECFA8E" w14:textId="77777777" w:rsidR="0035531B" w:rsidRDefault="0035531B" w:rsidP="0035531B">
      <w:pPr>
        <w:pStyle w:val="Text1-1"/>
      </w:pPr>
      <w:r>
        <w:t>Účel veřejné zakázky</w:t>
      </w:r>
    </w:p>
    <w:p w14:paraId="7554FE10" w14:textId="77777777" w:rsidR="009519F9" w:rsidRDefault="009519F9" w:rsidP="009519F9">
      <w:pPr>
        <w:pStyle w:val="Text1-1"/>
        <w:numPr>
          <w:ilvl w:val="0"/>
          <w:numId w:val="0"/>
        </w:numPr>
        <w:ind w:left="737"/>
      </w:pPr>
      <w:r w:rsidRPr="009519F9">
        <w:t>Účelem zakázky je realizace prací navazujících na nadlimitní zakázku na stavební práce „Rekonstrukce Negrelliho viaduktu“.</w:t>
      </w:r>
    </w:p>
    <w:p w14:paraId="58A39BE7" w14:textId="77777777" w:rsidR="0035531B" w:rsidRDefault="0035531B" w:rsidP="0035531B">
      <w:pPr>
        <w:pStyle w:val="Text1-1"/>
      </w:pPr>
      <w:r>
        <w:t>Předmět plnění veřejné zakázky</w:t>
      </w:r>
    </w:p>
    <w:p w14:paraId="17A0E2EF" w14:textId="77777777" w:rsidR="009519F9" w:rsidRPr="005A69C4" w:rsidRDefault="009519F9" w:rsidP="006F6B09">
      <w:pPr>
        <w:pStyle w:val="Textbezslovn"/>
      </w:pPr>
      <w:r w:rsidRPr="009519F9">
        <w:t xml:space="preserve">Předmětem díla „Rekonstrukce Negrelliho viaduktu“ je realizace stavebních prací dle Změnového listu č. </w:t>
      </w:r>
      <w:r>
        <w:t>80</w:t>
      </w:r>
      <w:r w:rsidRPr="009519F9">
        <w:t xml:space="preserve">. </w:t>
      </w:r>
      <w:r w:rsidR="00F10D4B" w:rsidRPr="005A69C4">
        <w:t>Jedná se o výstavbu nových přístřešků pro autobusová stání č. 4 až 9 včetně souvisejících prací.</w:t>
      </w:r>
    </w:p>
    <w:p w14:paraId="122EA186"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1F75C16" w14:textId="77777777" w:rsidR="0035531B" w:rsidRDefault="0035531B" w:rsidP="0035531B">
      <w:pPr>
        <w:pStyle w:val="Text1-1"/>
      </w:pPr>
      <w:r>
        <w:t>Klasifikace předmětu veřejné zakázky</w:t>
      </w:r>
    </w:p>
    <w:p w14:paraId="299479A2" w14:textId="77777777" w:rsidR="0035531B" w:rsidRDefault="0035531B" w:rsidP="006F6B09">
      <w:pPr>
        <w:pStyle w:val="Textbezslovn"/>
        <w:spacing w:after="0"/>
      </w:pPr>
      <w:r>
        <w:t>CPV kód  452</w:t>
      </w:r>
      <w:r w:rsidR="000A39FB">
        <w:t>13315</w:t>
      </w:r>
      <w:r>
        <w:t xml:space="preserve"> – Výstavba </w:t>
      </w:r>
      <w:r w:rsidR="000A39FB">
        <w:t>přístřešků pro autobusov</w:t>
      </w:r>
      <w:r w:rsidR="005A69C4">
        <w:t>é</w:t>
      </w:r>
      <w:r w:rsidR="000A39FB">
        <w:t xml:space="preserve"> zastávky</w:t>
      </w:r>
    </w:p>
    <w:p w14:paraId="400AF3D3" w14:textId="77777777" w:rsidR="0035531B" w:rsidRDefault="0035531B" w:rsidP="007354E9">
      <w:pPr>
        <w:pStyle w:val="Textbezslovn"/>
        <w:rPr>
          <w:highlight w:val="green"/>
        </w:rPr>
      </w:pPr>
    </w:p>
    <w:p w14:paraId="7F38B36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D484B44" w14:textId="77777777"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14:paraId="197C547C" w14:textId="77777777" w:rsidR="007354E9" w:rsidRDefault="007354E9" w:rsidP="007354E9">
      <w:pPr>
        <w:pStyle w:val="Text1-1"/>
      </w:pPr>
      <w:r>
        <w:t>Předpokládá se financování této veřejné zakázky z prostředků České republiky - Státního fondu dopravní infrastruktury.</w:t>
      </w:r>
    </w:p>
    <w:p w14:paraId="51C1D849" w14:textId="77777777"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14:paraId="14934E0D" w14:textId="77777777" w:rsidR="007354E9" w:rsidRDefault="007354E9" w:rsidP="007354E9">
      <w:pPr>
        <w:pStyle w:val="Text1-1"/>
      </w:pPr>
      <w:r w:rsidRPr="007354E9">
        <w:rPr>
          <w:b/>
        </w:rPr>
        <w:t xml:space="preserve">Předpokládaná hodnota veřejné zakázky činí </w:t>
      </w:r>
      <w:r w:rsidR="00453F45">
        <w:rPr>
          <w:b/>
        </w:rPr>
        <w:t>29 680 214,-</w:t>
      </w:r>
      <w:r w:rsidRPr="007354E9">
        <w:rPr>
          <w:b/>
        </w:rPr>
        <w:t xml:space="preserve"> Kč (bez DPH)</w:t>
      </w:r>
      <w:r>
        <w:t>.</w:t>
      </w:r>
    </w:p>
    <w:p w14:paraId="722600EB" w14:textId="77777777" w:rsidR="0035531B" w:rsidRDefault="0035531B" w:rsidP="006F6B09">
      <w:pPr>
        <w:pStyle w:val="Nadpis1-1"/>
      </w:pPr>
      <w:bookmarkStart w:id="9" w:name="_Toc4076299"/>
      <w:r>
        <w:t>OBSAH ZADÁVACÍ DOKUMENTACE</w:t>
      </w:r>
      <w:bookmarkEnd w:id="9"/>
      <w:r>
        <w:t xml:space="preserve"> </w:t>
      </w:r>
    </w:p>
    <w:p w14:paraId="36FE1A0D" w14:textId="77777777" w:rsidR="0035531B" w:rsidRDefault="00FD39DE" w:rsidP="00FD39DE">
      <w:pPr>
        <w:pStyle w:val="Text1-1"/>
      </w:pPr>
      <w:r w:rsidRPr="00FD39DE">
        <w:t>Zadávací dokumentace obsahuje následující dokumenty</w:t>
      </w:r>
      <w:r w:rsidR="0035531B">
        <w:t xml:space="preserve">: </w:t>
      </w:r>
    </w:p>
    <w:p w14:paraId="4D3A471A"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FC69D3E"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18B237A"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21DCAB88"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4</w:t>
      </w:r>
      <w:r w:rsidRPr="00FD39DE">
        <w:rPr>
          <w:rStyle w:val="Tun9b"/>
        </w:rPr>
        <w:tab/>
        <w:t>SOUPIS PRACÍ S VÝKAZEM VÝMĚR</w:t>
      </w:r>
    </w:p>
    <w:p w14:paraId="29AD3A54" w14:textId="77777777" w:rsidR="00FD39DE" w:rsidRPr="005A69C4" w:rsidRDefault="00FD39DE" w:rsidP="00FD39DE">
      <w:pPr>
        <w:pStyle w:val="Textbezslovn"/>
        <w:tabs>
          <w:tab w:val="left" w:pos="1701"/>
        </w:tabs>
        <w:spacing w:after="0"/>
        <w:ind w:left="1701" w:hanging="964"/>
        <w:rPr>
          <w:b/>
        </w:rPr>
      </w:pPr>
      <w:r w:rsidRPr="00261383">
        <w:t>Část 1</w:t>
      </w:r>
      <w:r w:rsidRPr="00261383">
        <w:tab/>
      </w:r>
      <w:r w:rsidR="005A69C4" w:rsidRPr="005A69C4">
        <w:t>Neobsazeno.</w:t>
      </w:r>
    </w:p>
    <w:p w14:paraId="75A36BA6" w14:textId="77777777" w:rsidR="00FD39DE" w:rsidRPr="00261383" w:rsidRDefault="00FD39DE" w:rsidP="00FD39DE">
      <w:pPr>
        <w:pStyle w:val="Textbezslovn"/>
        <w:tabs>
          <w:tab w:val="left" w:pos="1701"/>
        </w:tabs>
        <w:spacing w:after="0"/>
        <w:ind w:left="1701" w:hanging="964"/>
      </w:pPr>
      <w:r w:rsidRPr="005A69C4">
        <w:t>Část 2</w:t>
      </w:r>
      <w:r w:rsidRPr="005A69C4">
        <w:tab/>
        <w:t xml:space="preserve">Rekapitulace ceny </w:t>
      </w:r>
      <w:r w:rsidRPr="00261383">
        <w:t xml:space="preserve">dle </w:t>
      </w:r>
      <w:r w:rsidR="00263CBA">
        <w:t>SO a PS</w:t>
      </w:r>
    </w:p>
    <w:p w14:paraId="1965B5E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14:paraId="6E00C086" w14:textId="77777777" w:rsidR="0035531B" w:rsidRDefault="001D3E86" w:rsidP="00EC6342">
      <w:pPr>
        <w:pStyle w:val="Text1-1"/>
      </w:pPr>
      <w:r>
        <w:t>Za</w:t>
      </w:r>
      <w:r w:rsidR="00FD39DE">
        <w:t>dávací dokumentace je přístupná na profilu zadavatele: https://zakazky.szdc.cz/</w:t>
      </w:r>
      <w:r w:rsidR="0035531B">
        <w:t>.</w:t>
      </w:r>
    </w:p>
    <w:p w14:paraId="2DE6D1D0"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1D5DE6">
        <w:t xml:space="preserve"> </w:t>
      </w:r>
      <w:hyperlink r:id="rId13" w:history="1">
        <w:r w:rsidR="001D5DE6">
          <w:rPr>
            <w:rStyle w:val="Hypertextovodkaz"/>
          </w:rPr>
          <w:t>https://www.szdc.cz/</w:t>
        </w:r>
      </w:hyperlink>
      <w:r w:rsidR="001D5DE6">
        <w:t xml:space="preserve"> (v sekci „O nás“ –&gt; „Vnitřní předpisy“ odkaz „Dokumenty a předpisy“).</w:t>
      </w:r>
    </w:p>
    <w:p w14:paraId="0B0BD93B" w14:textId="77777777" w:rsidR="0035531B" w:rsidRDefault="0035531B" w:rsidP="005A3D2F">
      <w:pPr>
        <w:pStyle w:val="Text1-1"/>
        <w:numPr>
          <w:ilvl w:val="0"/>
          <w:numId w:val="0"/>
        </w:numPr>
        <w:spacing w:after="0"/>
        <w:ind w:left="737"/>
      </w:pPr>
    </w:p>
    <w:p w14:paraId="6099568B"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599EF7B" w14:textId="77777777" w:rsidR="00B40CDF" w:rsidRPr="00B40CDF" w:rsidRDefault="00FD39DE" w:rsidP="00B40CDF">
      <w:pPr>
        <w:pStyle w:val="Text1-1"/>
      </w:pPr>
      <w:r w:rsidRPr="008513D8">
        <w:t>Zadavatel sděluje, že následující části zadávací dokumentace vypracovala osoba odlišná</w:t>
      </w:r>
      <w:r w:rsidRPr="00FD39DE">
        <w:t xml:space="preserve"> od zadavatele, a to: </w:t>
      </w:r>
      <w:r w:rsidR="00B40CDF" w:rsidRPr="00B40CDF">
        <w:t>projektová dokumentace Rekonstrukce Negrelliho viaduktu – Oprava opěrné zdi podél ulice Pernerova, SUDOP PRAHA a.s., Olšanská 2643/1a, 130 80 Praha 3, IČO:25793349, 12/2019.</w:t>
      </w:r>
    </w:p>
    <w:p w14:paraId="2D852B7C" w14:textId="77777777" w:rsidR="00FD39DE" w:rsidRDefault="00FD39DE" w:rsidP="00EC6342">
      <w:pPr>
        <w:pStyle w:val="Text1-1"/>
      </w:pPr>
      <w:r>
        <w:t>Pro vyloučení pochybností zadavatel uvádí, že ohledně této veřejné zakázky nevedl předběžné tržní konzultace.</w:t>
      </w:r>
    </w:p>
    <w:p w14:paraId="68E1F9CE" w14:textId="77777777"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14:paraId="403931CC"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4"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046545" w:rsidRPr="00464792">
          <w:rPr>
            <w:rStyle w:val="Hypertextovodkaz"/>
            <w:noProof w:val="0"/>
          </w:rPr>
          <w:t>https://zakazky.szdc.cz/</w:t>
        </w:r>
      </w:hyperlink>
      <w:r w:rsidRPr="00FD39DE">
        <w:t xml:space="preserve">. Písemná žádost musí být zadavateli doručena </w:t>
      </w:r>
      <w:r w:rsidRPr="00334327">
        <w:rPr>
          <w:b/>
        </w:rPr>
        <w:t xml:space="preserve">nejpozději </w:t>
      </w:r>
      <w:r w:rsidR="00B07880" w:rsidRPr="00334327">
        <w:rPr>
          <w:b/>
        </w:rPr>
        <w:t xml:space="preserve">6 pracovních dnů </w:t>
      </w:r>
      <w:r w:rsidR="00334327" w:rsidRPr="00334327">
        <w:rPr>
          <w:b/>
        </w:rPr>
        <w:t>př</w:t>
      </w:r>
      <w:r w:rsidRPr="00334327">
        <w:t>ed</w:t>
      </w:r>
      <w:r w:rsidRPr="00FD39DE">
        <w:t xml:space="preserve"> uplynutím lhůty pro podání nabídek. Vysvětlení zadávací dokumentace může zadavatel poskytnout i bez předchozí žádosti</w:t>
      </w:r>
      <w:r w:rsidR="0035531B">
        <w:t>.</w:t>
      </w:r>
    </w:p>
    <w:p w14:paraId="6D383067" w14:textId="77777777" w:rsidR="0035531B" w:rsidRDefault="00FD39DE" w:rsidP="00FD39DE">
      <w:pPr>
        <w:pStyle w:val="Text1-1"/>
      </w:pPr>
      <w:r w:rsidRPr="00FD39DE">
        <w:t xml:space="preserve">Zadavatel poskytne vysvětlení zadávací dokumentace nejpozději </w:t>
      </w:r>
      <w:r w:rsidRPr="00334327">
        <w:t xml:space="preserve">do </w:t>
      </w:r>
      <w:r w:rsidR="00B07880" w:rsidRPr="00334327">
        <w:t xml:space="preserve">3 </w:t>
      </w:r>
      <w:r w:rsidR="00334327">
        <w:t>pra</w:t>
      </w:r>
      <w:r w:rsidRPr="00334327">
        <w:t>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p>
    <w:p w14:paraId="1FA5E2B2" w14:textId="77777777" w:rsidR="00FD39DE" w:rsidRDefault="000C4368" w:rsidP="000C4368">
      <w:pPr>
        <w:pStyle w:val="Text1-1"/>
      </w:pPr>
      <w:r w:rsidRPr="000C4368">
        <w:t>Vysvětlení zadávací dokumentace, včetně přesného znění žádosti, zadavatel uveřejní stejným způsobem, jakým uveřejnil výzvu k podání nabídek, tedy na profilu zadavatele: https://zakazky.szdc.cz/. Vysvětlení je považováno za doručené okamžikem uveřejnění.</w:t>
      </w:r>
    </w:p>
    <w:p w14:paraId="39F68322"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111793B"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664AA05" w14:textId="77777777" w:rsidR="0035531B" w:rsidRDefault="0035531B" w:rsidP="00CC4380">
      <w:pPr>
        <w:pStyle w:val="Nadpis1-1"/>
      </w:pPr>
      <w:bookmarkStart w:id="11" w:name="_Toc4076301"/>
      <w:r>
        <w:t>POŽADAVKY ZADAVATELE NA KVALIFIKACI</w:t>
      </w:r>
      <w:bookmarkEnd w:id="11"/>
    </w:p>
    <w:p w14:paraId="6EDB56A2" w14:textId="77777777" w:rsidR="0035531B" w:rsidRDefault="00FD39DE" w:rsidP="00FD39DE">
      <w:pPr>
        <w:pStyle w:val="Text1-1"/>
      </w:pPr>
      <w:r w:rsidRPr="00FD39DE">
        <w:t>Dodavatelé jsou povinni prokázat splnění kvalifikace za podmínek stanovených v této Výzvě</w:t>
      </w:r>
      <w:r w:rsidR="0035531B">
        <w:t>.</w:t>
      </w:r>
    </w:p>
    <w:p w14:paraId="6F97765E"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20A4D52F" w14:textId="77777777" w:rsidR="0035531B" w:rsidRDefault="00FD39DE" w:rsidP="00FD39DE">
      <w:pPr>
        <w:pStyle w:val="Odrka1-1"/>
      </w:pPr>
      <w:r w:rsidRPr="00FD39DE">
        <w:t>Zadavatel požaduje prokázání základní způsobilosti. Způsobilým není dodavatel, který</w:t>
      </w:r>
      <w:r>
        <w:t>:</w:t>
      </w:r>
    </w:p>
    <w:p w14:paraId="6E93283D"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E7BA6E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8BE670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B84189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5B1366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A80A817" w14:textId="77777777" w:rsidR="0035531B" w:rsidRDefault="0035531B" w:rsidP="00092CC9">
      <w:pPr>
        <w:pStyle w:val="Odrka1-1"/>
      </w:pPr>
      <w:r>
        <w:t xml:space="preserve">Způsob prokázání základní způsobilosti: </w:t>
      </w:r>
    </w:p>
    <w:p w14:paraId="14BD6DAC"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22527DE" w14:textId="77777777" w:rsidR="0035531B" w:rsidRPr="00CC4380" w:rsidRDefault="0035531B" w:rsidP="0035531B">
      <w:pPr>
        <w:pStyle w:val="Text1-1"/>
        <w:rPr>
          <w:rStyle w:val="Tun9b"/>
        </w:rPr>
      </w:pPr>
      <w:r w:rsidRPr="00CC4380">
        <w:rPr>
          <w:rStyle w:val="Tun9b"/>
        </w:rPr>
        <w:t>Prokázání splnění profesní způsobilosti:</w:t>
      </w:r>
    </w:p>
    <w:p w14:paraId="267734F6"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6377584"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58A432FA" w14:textId="77777777" w:rsidR="0035531B" w:rsidRDefault="0035531B" w:rsidP="00CC4380">
      <w:pPr>
        <w:pStyle w:val="Textbezslovn"/>
        <w:ind w:left="1077"/>
      </w:pPr>
    </w:p>
    <w:p w14:paraId="2E447B7C"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144215A6"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46452D5D" w14:textId="77777777" w:rsidR="0035531B" w:rsidRDefault="004C7BBE" w:rsidP="00CC4380">
      <w:pPr>
        <w:pStyle w:val="Odrka1-2-"/>
      </w:pPr>
      <w:r>
        <w:t>Výkon zeměměřických činností.</w:t>
      </w:r>
    </w:p>
    <w:p w14:paraId="66EA1B21" w14:textId="77777777" w:rsidR="0035531B" w:rsidRDefault="0035531B" w:rsidP="004C7BBE">
      <w:pPr>
        <w:pStyle w:val="Odrka1-2-"/>
        <w:numPr>
          <w:ilvl w:val="0"/>
          <w:numId w:val="0"/>
        </w:numPr>
        <w:ind w:left="1531"/>
      </w:pPr>
    </w:p>
    <w:p w14:paraId="3E1FB2BB" w14:textId="77777777" w:rsidR="0035531B" w:rsidRDefault="0035531B" w:rsidP="00092CC9">
      <w:pPr>
        <w:pStyle w:val="Odrka1-1"/>
      </w:pPr>
      <w:r>
        <w:lastRenderedPageBreak/>
        <w:t>Odborná způsobilost:</w:t>
      </w:r>
    </w:p>
    <w:p w14:paraId="61187F6E" w14:textId="77777777"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AA1296" w:rsidRPr="00AA1296">
        <w:rPr>
          <w:b/>
        </w:rPr>
        <w:t>a)</w:t>
      </w:r>
      <w:r w:rsidR="00AA1296">
        <w:t xml:space="preserve"> </w:t>
      </w:r>
      <w:r w:rsidR="00AA1296" w:rsidRPr="00AA1296">
        <w:t xml:space="preserve">a </w:t>
      </w:r>
      <w:r w:rsidRPr="00AA1296">
        <w:rPr>
          <w:rStyle w:val="Tun9b"/>
        </w:rPr>
        <w:t>e)</w:t>
      </w:r>
      <w:r w:rsidRPr="00AA1296">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3DD9474"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AA1296">
        <w:t xml:space="preserve">. </w:t>
      </w:r>
      <w:r w:rsidRPr="00AA1296">
        <w:rPr>
          <w:rStyle w:val="Tun9b"/>
        </w:rPr>
        <w:t>a)</w:t>
      </w:r>
      <w:r w:rsidR="00845C50" w:rsidRPr="00AA1296">
        <w:rPr>
          <w:rStyle w:val="Tun9b"/>
        </w:rPr>
        <w:t xml:space="preserve"> a </w:t>
      </w:r>
      <w:r w:rsidRPr="00AA1296">
        <w:rPr>
          <w:rStyle w:val="Tun9b"/>
        </w:rPr>
        <w:t>c)</w:t>
      </w:r>
      <w:r w:rsidRPr="00AA129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694D26C" w14:textId="77777777" w:rsidR="00134F63" w:rsidRDefault="00134F63" w:rsidP="00CC4380">
      <w:pPr>
        <w:pStyle w:val="Textbezslovn"/>
        <w:ind w:left="1077"/>
      </w:pPr>
    </w:p>
    <w:p w14:paraId="7659607C"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5DD75A6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9B4D84C" w14:textId="77777777" w:rsidR="0035531B" w:rsidRPr="00CC4380" w:rsidRDefault="0035531B" w:rsidP="0035531B">
      <w:pPr>
        <w:pStyle w:val="Text1-1"/>
        <w:rPr>
          <w:rStyle w:val="Tun9b"/>
        </w:rPr>
      </w:pPr>
      <w:r w:rsidRPr="00CC4380">
        <w:rPr>
          <w:rStyle w:val="Tun9b"/>
        </w:rPr>
        <w:t>Technická kvalifikace – seznam stavebních prací:</w:t>
      </w:r>
    </w:p>
    <w:p w14:paraId="19DAA724" w14:textId="77777777" w:rsidR="00F95A2C" w:rsidRDefault="00F95A2C" w:rsidP="00F95A2C">
      <w:pPr>
        <w:pStyle w:val="Textbezslovn"/>
      </w:pPr>
      <w:r>
        <w:t xml:space="preserve">Zadavatel požaduje předložení seznamu stavebních prací poskytnutých dodavatelem na </w:t>
      </w:r>
      <w:r w:rsidR="00692CC7">
        <w:t xml:space="preserve">pozemních </w:t>
      </w:r>
      <w:r>
        <w:t xml:space="preserve">stavbách za posledních </w:t>
      </w:r>
      <w:r w:rsidRPr="00692CC7">
        <w:t>5</w:t>
      </w:r>
      <w:r w:rsidR="00692CC7">
        <w:t xml:space="preserve"> let </w:t>
      </w:r>
      <w:r>
        <w:t>před zahájením výběrového řízení (dále jako „</w:t>
      </w:r>
      <w:r w:rsidRPr="00F95A2C">
        <w:rPr>
          <w:b/>
        </w:rPr>
        <w:t>stavební práce</w:t>
      </w:r>
      <w:r>
        <w:t xml:space="preserve">“). </w:t>
      </w:r>
    </w:p>
    <w:p w14:paraId="744AC726" w14:textId="5EFCB6F8" w:rsidR="00F95A2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F21A06">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4131AF" w:rsidRPr="004131AF">
        <w:rPr>
          <w:b/>
        </w:rPr>
        <w:t>28 mil.</w:t>
      </w:r>
      <w:r>
        <w:t xml:space="preserve"> </w:t>
      </w:r>
      <w:r w:rsidRPr="00F95A2C">
        <w:rPr>
          <w:b/>
        </w:rPr>
        <w:t>Kč</w:t>
      </w:r>
      <w:r>
        <w:t xml:space="preserve"> bez DPH, jejichž součástí byla </w:t>
      </w:r>
      <w:r w:rsidR="004131AF">
        <w:t>mimo jiné výstavba ocelové konstrukce</w:t>
      </w:r>
      <w:r w:rsidR="005C7135">
        <w:t xml:space="preserve"> zastřešení</w:t>
      </w:r>
      <w:r>
        <w:t xml:space="preserve">, přičemž celková hodnota alespoň jedné provedené stavební práce musí, včetně případných poddodávek, činit alespoň </w:t>
      </w:r>
      <w:r w:rsidR="004131AF" w:rsidRPr="004131AF">
        <w:rPr>
          <w:b/>
        </w:rPr>
        <w:t>14 mil.</w:t>
      </w:r>
      <w:r>
        <w:t xml:space="preserve"> </w:t>
      </w:r>
      <w:r w:rsidRPr="00F95A2C">
        <w:rPr>
          <w:b/>
        </w:rPr>
        <w:t xml:space="preserve">Kč </w:t>
      </w:r>
      <w:r>
        <w:t xml:space="preserve">bez DPH. </w:t>
      </w:r>
    </w:p>
    <w:p w14:paraId="73C6EA0C"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14:paraId="310DC845" w14:textId="77777777" w:rsidR="00AF4A09" w:rsidRDefault="00AF4A09" w:rsidP="002C04EE">
      <w:pPr>
        <w:pStyle w:val="Textbezslovn"/>
      </w:pPr>
      <w:r w:rsidRPr="009D7885">
        <w:t xml:space="preserve">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w:t>
      </w:r>
      <w:r w:rsidRPr="009D7885">
        <w:lastRenderedPageBreak/>
        <w:t>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14:paraId="78C8C6EB"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9842CFE"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6EBEDD6B" w14:textId="77777777" w:rsidR="00AF4A09" w:rsidRDefault="00AF4A09" w:rsidP="00AF4A09">
      <w:pPr>
        <w:pStyle w:val="Textbezslovn"/>
        <w:ind w:left="1418" w:hanging="681"/>
      </w:pPr>
      <w:r>
        <w:t>a)</w:t>
      </w:r>
      <w:r>
        <w:tab/>
        <w:t>společně s jinými dodavateli, a to v rozsahu, v jakém se na plnění zakázky podílel, nebo</w:t>
      </w:r>
    </w:p>
    <w:p w14:paraId="2B414736" w14:textId="77777777" w:rsidR="00AF4A09" w:rsidRDefault="00AF4A09" w:rsidP="00AF4A09">
      <w:pPr>
        <w:pStyle w:val="Textbezslovn"/>
      </w:pPr>
      <w:r>
        <w:t>b)</w:t>
      </w:r>
      <w:r>
        <w:tab/>
        <w:t>jako poddodavatel, a to v rozsahu, v jakém se na plnění zakázky podílel.</w:t>
      </w:r>
    </w:p>
    <w:p w14:paraId="0255A77B"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B06CA63"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E8F145B" w14:textId="77777777" w:rsidR="0035531B" w:rsidRPr="00930B79" w:rsidRDefault="0035531B" w:rsidP="0035531B">
      <w:pPr>
        <w:pStyle w:val="Text1-1"/>
        <w:rPr>
          <w:rStyle w:val="Tun9b"/>
        </w:rPr>
      </w:pPr>
      <w:r w:rsidRPr="00930B79">
        <w:rPr>
          <w:rStyle w:val="Tun9b"/>
        </w:rPr>
        <w:t>Technická kvalifikace – seznam odborného personálu:</w:t>
      </w:r>
    </w:p>
    <w:p w14:paraId="120CB01E" w14:textId="77777777" w:rsidR="009D7885"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w:t>
      </w:r>
      <w:r>
        <w:lastRenderedPageBreak/>
        <w:t xml:space="preserve">předpokladu, že tato osoba splňuje všechna kvalifikační kritéria požadovaná na výkon těchto funkcí. </w:t>
      </w:r>
    </w:p>
    <w:p w14:paraId="0BCD2633"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583F27F3" w14:textId="77777777" w:rsidR="0035531B" w:rsidRPr="00234C7E" w:rsidRDefault="0035531B" w:rsidP="00EF4DAC">
      <w:pPr>
        <w:pStyle w:val="Odstavec1-1a"/>
        <w:numPr>
          <w:ilvl w:val="0"/>
          <w:numId w:val="11"/>
        </w:numPr>
        <w:rPr>
          <w:rStyle w:val="Tun9b"/>
        </w:rPr>
      </w:pPr>
      <w:r w:rsidRPr="00234C7E">
        <w:rPr>
          <w:rStyle w:val="Tun9b"/>
        </w:rPr>
        <w:t>stavbyvedoucí</w:t>
      </w:r>
    </w:p>
    <w:p w14:paraId="09EC82AD" w14:textId="77777777" w:rsidR="0035531B" w:rsidRPr="00234C7E" w:rsidRDefault="0035531B" w:rsidP="00930B79">
      <w:pPr>
        <w:pStyle w:val="Odrka1-2-"/>
      </w:pPr>
      <w:r w:rsidRPr="00234C7E">
        <w:t>minimálně středoškolské vzdělání;</w:t>
      </w:r>
    </w:p>
    <w:p w14:paraId="515DE1D1" w14:textId="77777777" w:rsidR="0035531B" w:rsidRPr="00234C7E" w:rsidRDefault="0035531B" w:rsidP="00930B79">
      <w:pPr>
        <w:pStyle w:val="Odrka1-2-"/>
      </w:pPr>
      <w:r w:rsidRPr="00234C7E">
        <w:t>nejméně 5 let praxe</w:t>
      </w:r>
      <w:r w:rsidR="00092CC9" w:rsidRPr="00234C7E">
        <w:t xml:space="preserve"> v </w:t>
      </w:r>
      <w:r w:rsidRPr="00234C7E">
        <w:t xml:space="preserve">řízení provádění </w:t>
      </w:r>
      <w:r w:rsidR="00234C7E" w:rsidRPr="00234C7E">
        <w:t xml:space="preserve">pozemních </w:t>
      </w:r>
      <w:r w:rsidRPr="00234C7E">
        <w:t xml:space="preserve">staveb; </w:t>
      </w:r>
    </w:p>
    <w:p w14:paraId="19ACE6E5" w14:textId="522D1CBC" w:rsidR="0035531B" w:rsidRPr="00596972" w:rsidRDefault="00AF4A09" w:rsidP="00AF4A09">
      <w:pPr>
        <w:pStyle w:val="Odrka1-2-"/>
      </w:pPr>
      <w:r w:rsidRPr="00596972">
        <w:t xml:space="preserve">zkušenost s řízením realizace alespoň jedné zakázky </w:t>
      </w:r>
      <w:r w:rsidR="00234C7E" w:rsidRPr="00596972">
        <w:t>–</w:t>
      </w:r>
      <w:r w:rsidRPr="00596972">
        <w:t xml:space="preserve"> </w:t>
      </w:r>
      <w:r w:rsidR="00234C7E" w:rsidRPr="00596972">
        <w:t xml:space="preserve">pozemní </w:t>
      </w:r>
      <w:r w:rsidRPr="00596972">
        <w:t>stavby</w:t>
      </w:r>
      <w:r w:rsidR="00234C7E" w:rsidRPr="00596972">
        <w:t xml:space="preserve">, </w:t>
      </w:r>
      <w:r w:rsidR="00EC6342" w:rsidRPr="00596972">
        <w:t>v hodnotě</w:t>
      </w:r>
      <w:r w:rsidR="00EC6342">
        <w:t xml:space="preserve"> </w:t>
      </w:r>
      <w:r w:rsidR="00EC6342" w:rsidRPr="00596972">
        <w:t xml:space="preserve">nejméně </w:t>
      </w:r>
      <w:r w:rsidR="00EC6342" w:rsidRPr="00596972">
        <w:rPr>
          <w:b/>
        </w:rPr>
        <w:t>14 mil.</w:t>
      </w:r>
      <w:r w:rsidR="00EC6342" w:rsidRPr="00596972">
        <w:t xml:space="preserve"> </w:t>
      </w:r>
      <w:r w:rsidR="00EC6342" w:rsidRPr="00596972">
        <w:rPr>
          <w:b/>
        </w:rPr>
        <w:t xml:space="preserve">Kč </w:t>
      </w:r>
      <w:r w:rsidR="00EC6342" w:rsidRPr="00596972">
        <w:t>bez DPH</w:t>
      </w:r>
      <w:r w:rsidR="00EC6342">
        <w:t>,</w:t>
      </w:r>
      <w:r w:rsidR="00EC6342" w:rsidRPr="00596972">
        <w:t xml:space="preserve"> </w:t>
      </w:r>
      <w:r w:rsidR="00234C7E" w:rsidRPr="00596972">
        <w:t>její</w:t>
      </w:r>
      <w:r w:rsidR="00596972">
        <w:t>ž</w:t>
      </w:r>
      <w:r w:rsidR="00596972" w:rsidRPr="00596972">
        <w:t xml:space="preserve"> součástí byla mimo jiné výstavba ocelové konstrukce</w:t>
      </w:r>
      <w:r w:rsidR="00EA6047">
        <w:t xml:space="preserve"> zastřešení</w:t>
      </w:r>
      <w:r w:rsidR="00596972" w:rsidRPr="00596972">
        <w:t>,</w:t>
      </w:r>
      <w:r w:rsidR="00234C7E" w:rsidRPr="00596972">
        <w:t xml:space="preserve"> </w:t>
      </w:r>
      <w:r w:rsidRPr="00596972">
        <w:t>a to v posledních 10 letech před zahájením výběrového řízení;</w:t>
      </w:r>
    </w:p>
    <w:p w14:paraId="19229C1C" w14:textId="77777777" w:rsidR="0035531B" w:rsidRPr="00596972" w:rsidRDefault="0035531B" w:rsidP="00AD1771">
      <w:pPr>
        <w:pStyle w:val="Odrka1-2-"/>
      </w:pPr>
      <w:r w:rsidRPr="00596972">
        <w:t>musí předložit doklad</w:t>
      </w:r>
      <w:r w:rsidR="00092CC9" w:rsidRPr="00596972">
        <w:t xml:space="preserve"> o </w:t>
      </w:r>
      <w:r w:rsidRPr="00596972">
        <w:t>autorizaci</w:t>
      </w:r>
      <w:r w:rsidR="00092CC9" w:rsidRPr="00596972">
        <w:t xml:space="preserve"> v </w:t>
      </w:r>
      <w:r w:rsidRPr="00596972">
        <w:t xml:space="preserve">rozsahu dle § 5 odst. 3 písm. </w:t>
      </w:r>
      <w:r w:rsidR="00596972">
        <w:t>a</w:t>
      </w:r>
      <w:r w:rsidRPr="00596972">
        <w:t>) zákona č. 360/1992 Sb.,</w:t>
      </w:r>
      <w:r w:rsidR="00092CC9" w:rsidRPr="00596972">
        <w:t xml:space="preserve"> o </w:t>
      </w:r>
      <w:r w:rsidRPr="00596972">
        <w:t>výkonu povolání autorizovaných architektů</w:t>
      </w:r>
      <w:r w:rsidR="00845C50" w:rsidRPr="00596972">
        <w:t xml:space="preserve"> a</w:t>
      </w:r>
      <w:r w:rsidR="00092CC9" w:rsidRPr="00596972">
        <w:t xml:space="preserve"> o </w:t>
      </w:r>
      <w:r w:rsidRPr="00596972">
        <w:t>výkonu povolání autorizovaných inženýrů</w:t>
      </w:r>
      <w:r w:rsidR="00845C50" w:rsidRPr="00596972">
        <w:t xml:space="preserve"> a </w:t>
      </w:r>
      <w:r w:rsidRPr="00596972">
        <w:t>techniků činných ve výstavbě, ve znění pozdějších předpisů (dále jen „autorizační zákon“), tedy</w:t>
      </w:r>
      <w:r w:rsidR="00092CC9" w:rsidRPr="00596972">
        <w:t xml:space="preserve"> v </w:t>
      </w:r>
      <w:r w:rsidR="00596972">
        <w:t>oboru pozemní stavby</w:t>
      </w:r>
      <w:r w:rsidRPr="00596972">
        <w:t>;</w:t>
      </w:r>
    </w:p>
    <w:p w14:paraId="5FCBAB7F" w14:textId="77777777" w:rsidR="0035531B" w:rsidRPr="00195A95" w:rsidRDefault="0035531B" w:rsidP="008B2021">
      <w:pPr>
        <w:pStyle w:val="Odstavec1-1a"/>
        <w:rPr>
          <w:rStyle w:val="Tun9b"/>
        </w:rPr>
      </w:pPr>
      <w:r w:rsidRPr="00195A95">
        <w:rPr>
          <w:rStyle w:val="Tun9b"/>
        </w:rPr>
        <w:t xml:space="preserve">specialista (vedoucí prací) na </w:t>
      </w:r>
      <w:r w:rsidR="00195A95" w:rsidRPr="00195A95">
        <w:rPr>
          <w:rStyle w:val="Tun9b"/>
        </w:rPr>
        <w:t>elektrotechniku</w:t>
      </w:r>
      <w:r w:rsidRPr="00195A95">
        <w:rPr>
          <w:rStyle w:val="Tun9b"/>
        </w:rPr>
        <w:t xml:space="preserve"> </w:t>
      </w:r>
    </w:p>
    <w:p w14:paraId="237F125C" w14:textId="77777777" w:rsidR="0035531B" w:rsidRPr="00195A95" w:rsidRDefault="0035531B" w:rsidP="008B2021">
      <w:pPr>
        <w:pStyle w:val="Odrka1-2-"/>
      </w:pPr>
      <w:r w:rsidRPr="00195A95">
        <w:t>minimálně středoškolské vzdělání;</w:t>
      </w:r>
    </w:p>
    <w:p w14:paraId="5CF02A7D" w14:textId="77777777" w:rsidR="0035531B" w:rsidRPr="00195A95" w:rsidRDefault="0035531B" w:rsidP="008B2021">
      <w:pPr>
        <w:pStyle w:val="Odrka1-2-"/>
      </w:pPr>
      <w:r w:rsidRPr="00195A95">
        <w:t>nejméně 5 let praxe</w:t>
      </w:r>
      <w:r w:rsidR="00092CC9" w:rsidRPr="00195A95">
        <w:t xml:space="preserve"> v </w:t>
      </w:r>
      <w:r w:rsidRPr="00195A95">
        <w:t xml:space="preserve">oboru své specializace </w:t>
      </w:r>
      <w:r w:rsidR="00195A95" w:rsidRPr="00195A95">
        <w:t>(elektrotechnika</w:t>
      </w:r>
      <w:r w:rsidR="00B07880" w:rsidRPr="00195A95">
        <w:t xml:space="preserve">) </w:t>
      </w:r>
      <w:r w:rsidRPr="00195A95">
        <w:t>při provádění staveb;</w:t>
      </w:r>
    </w:p>
    <w:p w14:paraId="049AD9CD" w14:textId="77777777" w:rsidR="0035531B" w:rsidRPr="00195A95" w:rsidRDefault="0035531B" w:rsidP="008B2021">
      <w:pPr>
        <w:pStyle w:val="Odrka1-2-"/>
      </w:pPr>
      <w:r w:rsidRPr="00195A95">
        <w:t>musí předložit doklad</w:t>
      </w:r>
      <w:r w:rsidR="00092CC9" w:rsidRPr="00195A95">
        <w:t xml:space="preserve"> o </w:t>
      </w:r>
      <w:r w:rsidRPr="00195A95">
        <w:t>autorizaci</w:t>
      </w:r>
      <w:r w:rsidR="00092CC9" w:rsidRPr="00195A95">
        <w:t xml:space="preserve"> v </w:t>
      </w:r>
      <w:r w:rsidRPr="00195A95">
        <w:t>rozsahu dle § 5 odst. 3 písm. e) autorizačního zákona, tedy</w:t>
      </w:r>
      <w:r w:rsidR="00092CC9" w:rsidRPr="00195A95">
        <w:t xml:space="preserve"> v </w:t>
      </w:r>
      <w:r w:rsidRPr="00195A95">
        <w:t>oboru technologická zařízení staveb;</w:t>
      </w:r>
    </w:p>
    <w:p w14:paraId="43A23F86" w14:textId="77777777" w:rsidR="0035531B" w:rsidRPr="009D3752" w:rsidRDefault="0035531B" w:rsidP="008B2021">
      <w:pPr>
        <w:pStyle w:val="Odstavec1-1a"/>
        <w:rPr>
          <w:rStyle w:val="Tun9b"/>
        </w:rPr>
      </w:pPr>
      <w:r w:rsidRPr="009D3752">
        <w:rPr>
          <w:rStyle w:val="Tun9b"/>
        </w:rPr>
        <w:t>osoba odpovědná za kontrolu kvality</w:t>
      </w:r>
    </w:p>
    <w:p w14:paraId="426BDE68" w14:textId="77777777" w:rsidR="0035531B" w:rsidRPr="009D3752" w:rsidRDefault="0035531B" w:rsidP="008B2021">
      <w:pPr>
        <w:pStyle w:val="Odrka1-2-"/>
      </w:pPr>
      <w:r w:rsidRPr="009D3752">
        <w:t>minimálně středoškolské vzdělání;</w:t>
      </w:r>
    </w:p>
    <w:p w14:paraId="3F4016BF" w14:textId="77777777" w:rsidR="0035531B" w:rsidRPr="009D3752" w:rsidRDefault="0035531B" w:rsidP="0035531B">
      <w:pPr>
        <w:pStyle w:val="Odrka1-2-"/>
      </w:pPr>
      <w:r w:rsidRPr="009D3752">
        <w:t>nejméně 5 let praxe</w:t>
      </w:r>
      <w:r w:rsidR="00092CC9" w:rsidRPr="009D3752">
        <w:t xml:space="preserve"> v </w:t>
      </w:r>
      <w:r w:rsidRPr="009D3752">
        <w:t>oboru kontroly kvality, se znalostí ověřování kvality stavebních materiálů;</w:t>
      </w:r>
    </w:p>
    <w:p w14:paraId="18B5647F" w14:textId="77777777" w:rsidR="0035531B" w:rsidRPr="009D3752" w:rsidRDefault="0035531B" w:rsidP="008B2021">
      <w:pPr>
        <w:pStyle w:val="Odstavec1-1a"/>
        <w:rPr>
          <w:rStyle w:val="Tun9b"/>
        </w:rPr>
      </w:pPr>
      <w:r w:rsidRPr="009D3752">
        <w:rPr>
          <w:rStyle w:val="Tun9b"/>
        </w:rPr>
        <w:t>osoba odpovědná za bezpečnost</w:t>
      </w:r>
      <w:r w:rsidR="00845C50" w:rsidRPr="009D3752">
        <w:rPr>
          <w:rStyle w:val="Tun9b"/>
        </w:rPr>
        <w:t xml:space="preserve"> a </w:t>
      </w:r>
      <w:r w:rsidRPr="009D3752">
        <w:rPr>
          <w:rStyle w:val="Tun9b"/>
        </w:rPr>
        <w:t>ochranu zdraví při práci</w:t>
      </w:r>
    </w:p>
    <w:p w14:paraId="01DD1E14" w14:textId="77777777" w:rsidR="0035531B" w:rsidRPr="009D3752" w:rsidRDefault="0035531B" w:rsidP="008B2021">
      <w:pPr>
        <w:pStyle w:val="Odrka1-2-"/>
      </w:pPr>
      <w:r w:rsidRPr="009D3752">
        <w:t>minimálně středoškolské vzdělání;</w:t>
      </w:r>
    </w:p>
    <w:p w14:paraId="1AD792C0" w14:textId="77777777" w:rsidR="0035531B" w:rsidRPr="009D3752" w:rsidRDefault="0035531B" w:rsidP="008B2021">
      <w:pPr>
        <w:pStyle w:val="Odrka1-2-"/>
      </w:pPr>
      <w:r w:rsidRPr="009D3752">
        <w:t>nejméně 5 let praxe</w:t>
      </w:r>
      <w:r w:rsidR="00092CC9" w:rsidRPr="009D3752">
        <w:t xml:space="preserve"> v </w:t>
      </w:r>
      <w:r w:rsidRPr="009D3752">
        <w:t>oboru bezpečnosti</w:t>
      </w:r>
      <w:r w:rsidR="00845C50" w:rsidRPr="009D3752">
        <w:t xml:space="preserve"> a </w:t>
      </w:r>
      <w:r w:rsidRPr="009D3752">
        <w:t>ochrany zdraví při práci;</w:t>
      </w:r>
    </w:p>
    <w:p w14:paraId="5B258D0B" w14:textId="77777777" w:rsidR="0035531B" w:rsidRPr="009D3752" w:rsidRDefault="0035531B" w:rsidP="008B2021">
      <w:pPr>
        <w:pStyle w:val="Odstavec1-1a"/>
        <w:rPr>
          <w:rStyle w:val="Tun9b"/>
        </w:rPr>
      </w:pPr>
      <w:r w:rsidRPr="009D3752">
        <w:rPr>
          <w:rStyle w:val="Tun9b"/>
        </w:rPr>
        <w:t>osoba odpovědná za ochranu životního prostředí</w:t>
      </w:r>
    </w:p>
    <w:p w14:paraId="4AA0BFCE" w14:textId="77777777" w:rsidR="0035531B" w:rsidRPr="009D3752" w:rsidRDefault="0035531B" w:rsidP="008B2021">
      <w:pPr>
        <w:pStyle w:val="Odrka1-2-"/>
      </w:pPr>
      <w:r w:rsidRPr="009D3752">
        <w:t>minimálně středoškolské vzdělání;</w:t>
      </w:r>
    </w:p>
    <w:p w14:paraId="13EB0F64" w14:textId="77777777" w:rsidR="0035531B" w:rsidRPr="009D3752" w:rsidRDefault="0035531B" w:rsidP="008B2021">
      <w:pPr>
        <w:pStyle w:val="Odrka1-2-"/>
      </w:pPr>
      <w:r w:rsidRPr="009D3752">
        <w:t>nejméně 5 let praxe</w:t>
      </w:r>
      <w:r w:rsidR="00092CC9" w:rsidRPr="009D3752">
        <w:t xml:space="preserve"> v </w:t>
      </w:r>
      <w:r w:rsidRPr="009D3752">
        <w:t>oboru ochrany životního prostředí;</w:t>
      </w:r>
    </w:p>
    <w:p w14:paraId="3BBA22BB" w14:textId="77777777" w:rsidR="0035531B" w:rsidRPr="009D3752" w:rsidRDefault="0035531B" w:rsidP="008B2021">
      <w:pPr>
        <w:pStyle w:val="Odstavec1-1a"/>
        <w:rPr>
          <w:rStyle w:val="Tun9b"/>
        </w:rPr>
      </w:pPr>
      <w:r w:rsidRPr="009D3752">
        <w:rPr>
          <w:rStyle w:val="Tun9b"/>
        </w:rPr>
        <w:t>úředně oprávněný zeměměřický inženýr</w:t>
      </w:r>
    </w:p>
    <w:p w14:paraId="6ED32AA2" w14:textId="77777777" w:rsidR="0035531B" w:rsidRPr="009D3752" w:rsidRDefault="0035531B" w:rsidP="008B2021">
      <w:pPr>
        <w:pStyle w:val="Odrka1-2-"/>
      </w:pPr>
      <w:r w:rsidRPr="009D3752">
        <w:t>oprávnění pro ověřování výsledků zeměměřických činností</w:t>
      </w:r>
      <w:r w:rsidR="00092CC9" w:rsidRPr="009D3752">
        <w:t xml:space="preserve"> v </w:t>
      </w:r>
      <w:r w:rsidRPr="009D3752">
        <w:t>rozsahu dle § 13 odst. 1 písm. a)</w:t>
      </w:r>
      <w:r w:rsidR="00845C50" w:rsidRPr="009D3752">
        <w:t xml:space="preserve"> a </w:t>
      </w:r>
      <w:r w:rsidRPr="009D3752">
        <w:t>c) zákona č. 200/1994 Sb.,</w:t>
      </w:r>
      <w:r w:rsidR="00092CC9" w:rsidRPr="009D3752">
        <w:t xml:space="preserve"> o </w:t>
      </w:r>
      <w:r w:rsidRPr="009D3752">
        <w:t>zeměměřictví</w:t>
      </w:r>
      <w:r w:rsidR="00845C50" w:rsidRPr="009D3752">
        <w:t xml:space="preserve"> a</w:t>
      </w:r>
      <w:r w:rsidR="00092CC9" w:rsidRPr="009D3752">
        <w:t xml:space="preserve"> o </w:t>
      </w:r>
      <w:r w:rsidRPr="009D3752">
        <w:t>změně</w:t>
      </w:r>
      <w:r w:rsidR="00845C50" w:rsidRPr="009D3752">
        <w:t xml:space="preserve"> a </w:t>
      </w:r>
      <w:r w:rsidRPr="009D3752">
        <w:t>doplnění některých zákonů souvisejících</w:t>
      </w:r>
      <w:r w:rsidR="00845C50" w:rsidRPr="009D3752">
        <w:t xml:space="preserve"> s </w:t>
      </w:r>
      <w:r w:rsidRPr="009D3752">
        <w:t>jeho zavedení</w:t>
      </w:r>
      <w:r w:rsidR="00EC6342">
        <w:t>m, ve znění pozdějších předpisů.</w:t>
      </w:r>
    </w:p>
    <w:p w14:paraId="36178CBA" w14:textId="77777777" w:rsidR="0035531B" w:rsidRDefault="0035531B" w:rsidP="009D3752">
      <w:pPr>
        <w:pStyle w:val="Odrka1-2-"/>
        <w:numPr>
          <w:ilvl w:val="0"/>
          <w:numId w:val="0"/>
        </w:numPr>
        <w:ind w:left="1531" w:hanging="454"/>
        <w:rPr>
          <w:highlight w:val="green"/>
        </w:rPr>
      </w:pPr>
    </w:p>
    <w:p w14:paraId="407E896C" w14:textId="77777777" w:rsidR="00EE2244" w:rsidRPr="008B2021" w:rsidRDefault="00EE2244" w:rsidP="00EE2244">
      <w:pPr>
        <w:pStyle w:val="Odrka1-2-"/>
        <w:numPr>
          <w:ilvl w:val="0"/>
          <w:numId w:val="0"/>
        </w:numPr>
        <w:ind w:left="1531"/>
        <w:rPr>
          <w:highlight w:val="green"/>
        </w:rPr>
      </w:pPr>
    </w:p>
    <w:p w14:paraId="516AC38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7DB32D0" w14:textId="77777777" w:rsidR="0035531B" w:rsidRDefault="0035531B" w:rsidP="008B2021">
      <w:pPr>
        <w:pStyle w:val="Textbezslovn"/>
      </w:pPr>
      <w:r>
        <w:lastRenderedPageBreak/>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7F390E34" w14:textId="1181FF62" w:rsidR="0035531B" w:rsidRDefault="0035531B" w:rsidP="008B2021">
      <w:pPr>
        <w:pStyle w:val="Textbezslovn"/>
      </w:pPr>
      <w:r w:rsidRPr="008B2021">
        <w:rPr>
          <w:rStyle w:val="Tun9b"/>
        </w:rPr>
        <w:t xml:space="preserve">Zadavatel uzná pouze takovou zkušenost člena odborného personálu, která trvala nejméně </w:t>
      </w:r>
      <w:r w:rsidR="00464DD3">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464DD3">
        <w:rPr>
          <w:rStyle w:val="Tun9b"/>
        </w:rPr>
        <w:t>3</w:t>
      </w:r>
      <w:r w:rsidRPr="008B2021">
        <w:rPr>
          <w:rStyle w:val="Tun9b"/>
        </w:rPr>
        <w:t xml:space="preserve"> měsíc</w:t>
      </w:r>
      <w:r w:rsidR="00464DD3">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AE2ED61"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EB99241"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302CB6A9"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E682C5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D7AC3C0"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9B48008" w14:textId="77777777"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požadované vzdělání, praxi, zkušenosti, odbornou způsobilost a požadavky na prevenci střetu zájmů</w:t>
      </w:r>
      <w:r w:rsidR="0035531B">
        <w:t xml:space="preserve">.    </w:t>
      </w:r>
    </w:p>
    <w:p w14:paraId="0CA0803C" w14:textId="77777777" w:rsidR="0035531B" w:rsidRPr="0011589F" w:rsidRDefault="0011589F" w:rsidP="0035531B">
      <w:pPr>
        <w:pStyle w:val="Text1-1"/>
        <w:rPr>
          <w:rStyle w:val="Tun9b"/>
          <w:b w:val="0"/>
        </w:rPr>
      </w:pPr>
      <w:r w:rsidRPr="0011589F">
        <w:rPr>
          <w:rStyle w:val="Tun9b"/>
          <w:b w:val="0"/>
        </w:rPr>
        <w:t>Neobsazeno.</w:t>
      </w:r>
    </w:p>
    <w:p w14:paraId="046442A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55DFE1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51E9E178" w14:textId="77777777" w:rsidR="008B70C7" w:rsidRDefault="008B70C7" w:rsidP="008B70C7">
      <w:pPr>
        <w:pStyle w:val="Textbezslovn"/>
      </w:pPr>
      <w:r>
        <w:t xml:space="preserve">Dodavatelé v nabídkách předkládají prosté kopie dokladů prokazujících splnění kvalifikace. </w:t>
      </w:r>
    </w:p>
    <w:p w14:paraId="147B910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6376E07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628D9D1A"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DD0DBEA"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00918850"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6A27128B"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77FF4226"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lastRenderedPageBreak/>
        <w:t>doklad o jejich odborné způsobilosti k výkonu předmětných regulovaných činností na území České republiky jako podmínku pro uzavření smlouvy na plnění předmětu veřejné zakázky</w:t>
      </w:r>
      <w:r w:rsidR="0035531B">
        <w:t>.</w:t>
      </w:r>
    </w:p>
    <w:p w14:paraId="1699A770"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B94270"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13698DB" w14:textId="77777777" w:rsidR="0035531B" w:rsidRDefault="0035531B" w:rsidP="0006499F">
      <w:pPr>
        <w:pStyle w:val="Textbezslovn"/>
        <w:ind w:left="1077"/>
      </w:pPr>
    </w:p>
    <w:p w14:paraId="4692DF0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B83D93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C31684D"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6E7B30D4" w14:textId="77777777" w:rsidR="0035531B" w:rsidRDefault="0035531B" w:rsidP="0006499F">
      <w:pPr>
        <w:pStyle w:val="Textbezslovn"/>
      </w:pPr>
      <w:r>
        <w:t>Dodavatel je</w:t>
      </w:r>
      <w:r w:rsidR="00092CC9">
        <w:t xml:space="preserve"> v </w:t>
      </w:r>
      <w:r>
        <w:t>takovém případě povinen zadavateli předložit:</w:t>
      </w:r>
    </w:p>
    <w:p w14:paraId="070D3393" w14:textId="77777777" w:rsidR="0035531B" w:rsidRDefault="0035531B" w:rsidP="0006499F">
      <w:pPr>
        <w:pStyle w:val="Odrka1-1"/>
      </w:pPr>
      <w:r>
        <w:t>doklady</w:t>
      </w:r>
      <w:r w:rsidR="00092CC9">
        <w:t xml:space="preserve"> o </w:t>
      </w:r>
      <w:r>
        <w:t>splnění základní způsobilosti jinou sobou,</w:t>
      </w:r>
    </w:p>
    <w:p w14:paraId="208039F0"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723B741E" w14:textId="77777777" w:rsidR="0035531B" w:rsidRDefault="0035531B" w:rsidP="0006499F">
      <w:pPr>
        <w:pStyle w:val="Odrka1-1"/>
      </w:pPr>
      <w:r>
        <w:t>doklady prokazující splnění chybějící části kvalifikace prostřednictvím jiné osoby a</w:t>
      </w:r>
    </w:p>
    <w:p w14:paraId="6DE28B1F"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700179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995513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059C3F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C070F1" w14:textId="77777777" w:rsidR="0035531B" w:rsidRDefault="0035531B" w:rsidP="00193D8F">
      <w:pPr>
        <w:pStyle w:val="Nadpis1-1"/>
      </w:pPr>
      <w:bookmarkStart w:id="12" w:name="_Toc4076302"/>
      <w:r>
        <w:t>DALŠÍ INFORMACE/DOKUMENTY PŘEDKLÁDANÉ DODAVATELEM</w:t>
      </w:r>
      <w:r w:rsidR="00092CC9">
        <w:t xml:space="preserve"> </w:t>
      </w:r>
      <w:r w:rsidR="00776A8A">
        <w:t>V</w:t>
      </w:r>
      <w:r w:rsidR="00092CC9">
        <w:t> </w:t>
      </w:r>
      <w:r>
        <w:t>NABÍDCE</w:t>
      </w:r>
      <w:bookmarkEnd w:id="12"/>
    </w:p>
    <w:p w14:paraId="07B99197"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130D00"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76E69F68"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87E461B"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6F542DE2"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w:t>
      </w:r>
      <w:r w:rsidR="00092CC9">
        <w:lastRenderedPageBreak/>
        <w:t>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B711A2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D054F78" w14:textId="77777777" w:rsidR="0035531B" w:rsidRDefault="0035531B" w:rsidP="0035531B">
      <w:pPr>
        <w:pStyle w:val="Text1-1"/>
      </w:pPr>
      <w:r>
        <w:t>Podání nabíd</w:t>
      </w:r>
      <w:r w:rsidR="00695DAA">
        <w:t>ky společně několika dodavateli</w:t>
      </w:r>
    </w:p>
    <w:p w14:paraId="1FC6676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9793508"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59F4353E"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08AB745A"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49B5898" w14:textId="77777777" w:rsidR="0035531B" w:rsidRPr="0060115D" w:rsidRDefault="0035531B" w:rsidP="0035531B">
      <w:pPr>
        <w:pStyle w:val="Text1-1"/>
        <w:rPr>
          <w:rStyle w:val="Tun9b"/>
        </w:rPr>
      </w:pPr>
      <w:r w:rsidRPr="0060115D">
        <w:rPr>
          <w:rStyle w:val="Tun9b"/>
        </w:rPr>
        <w:t>Poddodavatelské omezení</w:t>
      </w:r>
    </w:p>
    <w:p w14:paraId="46A28607" w14:textId="77777777" w:rsidR="0035531B" w:rsidRDefault="0035531B" w:rsidP="00BC6D2B">
      <w:pPr>
        <w:pStyle w:val="Odrka1-1"/>
      </w:pPr>
      <w:r>
        <w:t>Zadavatel nevymezuje žádné činnosti při plnění veřejné zakázky, které musí být plněny přímo vybraným dodavatelem.</w:t>
      </w:r>
    </w:p>
    <w:p w14:paraId="63FC86F8" w14:textId="77777777" w:rsidR="00BC6D2B" w:rsidRDefault="00616090" w:rsidP="00616090">
      <w:pPr>
        <w:pStyle w:val="Text1-1"/>
      </w:pPr>
      <w:r w:rsidRPr="00616090">
        <w:t>Návrh smlouvy na plnění této veřejné zakázky</w:t>
      </w:r>
    </w:p>
    <w:p w14:paraId="69D2BC6C"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4935D64" w14:textId="77777777" w:rsidR="00616090" w:rsidRDefault="00616090" w:rsidP="00616090">
      <w:pPr>
        <w:pStyle w:val="Odrka1-2-"/>
      </w:pPr>
      <w:r>
        <w:t>do těla závazného vzoru smlouvy celkovou nabídkovou cenu díla bez DPH zpracovanou dle požadavků stanovených v článku 13 této Výzvy;</w:t>
      </w:r>
    </w:p>
    <w:p w14:paraId="34729D38" w14:textId="77777777" w:rsidR="00616090" w:rsidRDefault="00616090" w:rsidP="00616090">
      <w:pPr>
        <w:pStyle w:val="Odrka1-2-"/>
      </w:pPr>
      <w:r>
        <w:t>do Přílohy č. 6 závazného vzoru smlouvy s názvem Oprávněné osoby:</w:t>
      </w:r>
    </w:p>
    <w:p w14:paraId="2C0649A8"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844837B" w14:textId="77777777" w:rsidR="00616090" w:rsidRDefault="00616090" w:rsidP="00616090">
      <w:pPr>
        <w:pStyle w:val="Odrka1-2-"/>
      </w:pPr>
      <w:r>
        <w:t>do Přílohy č. 8 závazného vzoru smlouvy s názvem Seznam poddodavatelů:</w:t>
      </w:r>
    </w:p>
    <w:p w14:paraId="4774CA2B"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7CAE35"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834183F"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6192FF6D" w14:textId="77777777" w:rsidR="0035531B" w:rsidRDefault="0035531B" w:rsidP="00BC6D2B">
      <w:pPr>
        <w:pStyle w:val="Nadpis1-1"/>
      </w:pPr>
      <w:bookmarkStart w:id="13" w:name="_Toc4076303"/>
      <w:r>
        <w:t>PROHLÍDKA MÍSTA PLNĚNÍ (STAVENIŠTĚ)</w:t>
      </w:r>
      <w:bookmarkEnd w:id="13"/>
    </w:p>
    <w:p w14:paraId="5F5DF0E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1F0CFBA" w14:textId="77777777" w:rsidR="0035531B" w:rsidRDefault="0035531B" w:rsidP="00BC6D2B">
      <w:pPr>
        <w:pStyle w:val="Nadpis1-1"/>
      </w:pPr>
      <w:bookmarkStart w:id="14" w:name="_Toc4076304"/>
      <w:r>
        <w:t>JAZYK NABÍDEK</w:t>
      </w:r>
      <w:bookmarkEnd w:id="14"/>
    </w:p>
    <w:p w14:paraId="7E5DD04F"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700D5A50"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B4E9364" w14:textId="77777777" w:rsidR="0035531B" w:rsidRDefault="0035531B" w:rsidP="00BC6D2B">
      <w:pPr>
        <w:pStyle w:val="Nadpis1-1"/>
      </w:pPr>
      <w:bookmarkStart w:id="15" w:name="_Toc4076305"/>
      <w:r>
        <w:t>OBSAH</w:t>
      </w:r>
      <w:r w:rsidR="00845C50">
        <w:t xml:space="preserve"> </w:t>
      </w:r>
      <w:r w:rsidR="00776A8A">
        <w:t>A</w:t>
      </w:r>
      <w:r w:rsidR="00845C50">
        <w:t> </w:t>
      </w:r>
      <w:r>
        <w:t>PODÁVÁNÍ NABÍDEK</w:t>
      </w:r>
      <w:bookmarkEnd w:id="15"/>
    </w:p>
    <w:p w14:paraId="20794590"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76E5DCE" w14:textId="50B3580F" w:rsidR="00AB5AE0" w:rsidRPr="00AB5AE0" w:rsidRDefault="00AB5AE0" w:rsidP="00AB5AE0">
      <w:pPr>
        <w:pStyle w:val="Textbezslovn"/>
        <w:rPr>
          <w:b/>
        </w:rPr>
      </w:pPr>
      <w:r w:rsidRPr="00AB5AE0">
        <w:rPr>
          <w:b/>
        </w:rPr>
        <w:t xml:space="preserve">Nabídky musí být podány nejpozději do </w:t>
      </w:r>
      <w:r w:rsidR="00A256BB">
        <w:rPr>
          <w:b/>
        </w:rPr>
        <w:t>30</w:t>
      </w:r>
      <w:r w:rsidR="00DB530E" w:rsidRPr="005F18B3">
        <w:rPr>
          <w:b/>
        </w:rPr>
        <w:t>. 03. 2020</w:t>
      </w:r>
      <w:r w:rsidRPr="00F45A1E">
        <w:rPr>
          <w:b/>
        </w:rPr>
        <w:t xml:space="preserve"> </w:t>
      </w:r>
      <w:r w:rsidRPr="00AB5AE0">
        <w:rPr>
          <w:b/>
        </w:rPr>
        <w:t xml:space="preserve">do </w:t>
      </w:r>
      <w:r w:rsidR="005F18B3">
        <w:rPr>
          <w:b/>
        </w:rPr>
        <w:t>10:30</w:t>
      </w:r>
      <w:r w:rsidRPr="00AB5AE0">
        <w:rPr>
          <w:b/>
        </w:rPr>
        <w:t xml:space="preserve"> hodin. </w:t>
      </w:r>
      <w:bookmarkStart w:id="16" w:name="_GoBack"/>
      <w:bookmarkEnd w:id="16"/>
    </w:p>
    <w:p w14:paraId="1011A665" w14:textId="77777777" w:rsidR="00AB5AE0" w:rsidRPr="00AB5AE0" w:rsidRDefault="00AB5AE0" w:rsidP="00AB5AE0">
      <w:pPr>
        <w:pStyle w:val="Textbezslovn"/>
        <w:spacing w:after="0" w:line="240" w:lineRule="auto"/>
        <w:rPr>
          <w:color w:val="FF0000"/>
        </w:rPr>
      </w:pPr>
    </w:p>
    <w:p w14:paraId="10291C27" w14:textId="5C0FF4CE" w:rsidR="0035531B" w:rsidRDefault="003F78E7" w:rsidP="00EC6342">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796C7F"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00C7756A" w:rsidRPr="0065370C">
        <w:t>Zadavatel poskytuje Soupis prací jako součást zadávací dokumentace ve formátu xls/xlsx  a ve formátu XML. Soupis prací ve formátu XML má strukturu dat dle datového předpisu XDC. Oceněný Soupis prací bude dodavatelem v nabídce předložen ve formátu xls/xlsx. V případě změn a doplnění zadávací dokumentace budou případné změny či úpravy Soupisu prací zadavatelem prováděny pouze ve formátu xls/xlsx. Smlouva o dílo upravuje podmínky pro předání Soupisu prací ve formátu XML včetně všech případných aktualizací vybranému dodavateli a odevzdání oceněného Soupisu prací v elektronické podobě ve formátu XML vybraným dodavatelem zadavateli, resp. objednateli.</w:t>
      </w:r>
    </w:p>
    <w:p w14:paraId="1429C522" w14:textId="77777777" w:rsidR="0035531B" w:rsidRDefault="0035531B" w:rsidP="0035531B">
      <w:pPr>
        <w:pStyle w:val="Text1-1"/>
      </w:pPr>
      <w:r>
        <w:t>Nabídka bude předložena</w:t>
      </w:r>
      <w:r w:rsidR="00092CC9">
        <w:t xml:space="preserve"> v </w:t>
      </w:r>
      <w:r>
        <w:t>následující struktuře:</w:t>
      </w:r>
    </w:p>
    <w:p w14:paraId="217C6F56"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3DC802BF" w14:textId="77777777" w:rsidR="00695DAA" w:rsidRDefault="00695DAA" w:rsidP="00695DAA">
      <w:pPr>
        <w:pStyle w:val="Odrka1-1"/>
      </w:pPr>
      <w:r>
        <w:lastRenderedPageBreak/>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3D1E1E52"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477E0DD3" w14:textId="77777777" w:rsidR="00695DAA" w:rsidRDefault="00695DAA" w:rsidP="00695DAA">
      <w:pPr>
        <w:pStyle w:val="Odrka1-1"/>
      </w:pPr>
      <w:r>
        <w:t>Plná moc nebo pověření, je-li tohoto dokumentu třeba.</w:t>
      </w:r>
    </w:p>
    <w:p w14:paraId="49E52FEB"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86C2328" w14:textId="77777777" w:rsidR="00695DAA" w:rsidRDefault="00695DAA" w:rsidP="00695DAA">
      <w:pPr>
        <w:pStyle w:val="Odrka1-1"/>
      </w:pPr>
      <w:r>
        <w:t xml:space="preserve">Doklady prokazující splnění </w:t>
      </w:r>
      <w:r w:rsidRPr="00695DAA">
        <w:rPr>
          <w:b/>
        </w:rPr>
        <w:t>profesní způsobilosti</w:t>
      </w:r>
      <w:r>
        <w:t>.</w:t>
      </w:r>
    </w:p>
    <w:p w14:paraId="678DBF19" w14:textId="77777777" w:rsidR="00695DAA" w:rsidRPr="002D4D57" w:rsidRDefault="00695DAA" w:rsidP="00695DAA">
      <w:pPr>
        <w:pStyle w:val="Odrka1-1"/>
      </w:pPr>
      <w:r w:rsidRPr="002D4D57">
        <w:t xml:space="preserve">Doklady prokazující splnění </w:t>
      </w:r>
      <w:r w:rsidRPr="002D4D57">
        <w:rPr>
          <w:b/>
        </w:rPr>
        <w:t>technické kvalifikace</w:t>
      </w:r>
      <w:r w:rsidRPr="002D4D57">
        <w:t xml:space="preserve">, tj. seznam stavebních prací ve formě formuláře obsaženého příloze č. 4 této Výzvy včetně osvědčení objednatelů, seznam </w:t>
      </w:r>
      <w:r w:rsidR="00196E81" w:rsidRPr="002D4D57">
        <w:t xml:space="preserve">odborného </w:t>
      </w:r>
      <w:r w:rsidRPr="002D4D57">
        <w:t>personálu dodavatele ve formě formuláře obsaženého příloze č. 5 této Výzvy a profesní životopisy jednotlivých členů personálu dodavatele ve formě formuláře obsaženého příloze č. 6 této Výzvy, včetně požadovaných příloh</w:t>
      </w:r>
      <w:r w:rsidR="002D4D57" w:rsidRPr="002D4D57">
        <w:t xml:space="preserve">. </w:t>
      </w:r>
    </w:p>
    <w:p w14:paraId="43E90ECE"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5EE9BDD1" w14:textId="77777777" w:rsidR="00695DAA" w:rsidRDefault="00695DAA" w:rsidP="00695DAA">
      <w:pPr>
        <w:pStyle w:val="Odrka1-1"/>
      </w:pPr>
      <w:r>
        <w:t>Údaje o poddodavatelích ve formě formuláře obsaženého v Příloze č. 2 této Výzvy.</w:t>
      </w:r>
    </w:p>
    <w:p w14:paraId="4823D19E"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212D7A4F" w14:textId="77777777" w:rsidR="00695DAA" w:rsidRDefault="00695DAA" w:rsidP="00695DAA">
      <w:pPr>
        <w:pStyle w:val="Odrka1-1"/>
      </w:pPr>
      <w:r>
        <w:t>Harmonogram postupu prací zpracovaný podle požadavků zadavatele stanovených v článku 9.1 této Výzvy.</w:t>
      </w:r>
    </w:p>
    <w:p w14:paraId="68B9EF5B" w14:textId="77777777" w:rsidR="00695DAA" w:rsidRDefault="00695DAA" w:rsidP="00695DAA">
      <w:pPr>
        <w:pStyle w:val="Odrka1-1"/>
      </w:pPr>
      <w:r>
        <w:t>Další dokumenty, dle uvážení dodavatele, na které nebyl prostor v předcházejících částech nabídky.</w:t>
      </w:r>
    </w:p>
    <w:p w14:paraId="40205AEA" w14:textId="77777777" w:rsidR="0035531B" w:rsidRDefault="00695DAA" w:rsidP="00695DAA">
      <w:pPr>
        <w:pStyle w:val="Odrka1-1"/>
      </w:pPr>
      <w:r>
        <w:t>Oceněný Soupis prací včetně Rekapitulace ceny dle SO a PS, které jsou obsaženy v Dílu 4 zadávací dokumentace</w:t>
      </w:r>
      <w:r w:rsidR="0035531B">
        <w:t>.</w:t>
      </w:r>
    </w:p>
    <w:p w14:paraId="344C8937"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7738E462"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C9E88E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rsidRPr="00695DAA">
        <w:rPr>
          <w:rStyle w:val="Tun9b"/>
          <w:b w:val="0"/>
        </w:rP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8F6BECA" w14:textId="77777777" w:rsidR="0035531B" w:rsidRDefault="0035531B" w:rsidP="007038DC">
      <w:pPr>
        <w:pStyle w:val="Nadpis1-1"/>
      </w:pPr>
      <w:bookmarkStart w:id="17" w:name="_Toc4076306"/>
      <w:r>
        <w:t>POŽADAVKY NA ZPRACOVÁNÍ NABÍDKOVÉ CENY</w:t>
      </w:r>
      <w:bookmarkEnd w:id="17"/>
      <w:r>
        <w:t xml:space="preserve"> </w:t>
      </w:r>
    </w:p>
    <w:p w14:paraId="3D0220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594764E" w14:textId="77777777"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7B8B512B" w14:textId="77777777"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2AB5DFB9" w14:textId="77777777" w:rsidR="0035531B" w:rsidRDefault="0035531B" w:rsidP="004C086E">
      <w:pPr>
        <w:pStyle w:val="Nadpis1-1"/>
      </w:pPr>
      <w:bookmarkStart w:id="18" w:name="_Toc4076307"/>
      <w:r>
        <w:t>VARIANTY NABÍDKY, VÝHRADA ZMĚNY DODAVATELE</w:t>
      </w:r>
      <w:r w:rsidR="00845C50">
        <w:t xml:space="preserve"> </w:t>
      </w:r>
      <w:bookmarkEnd w:id="18"/>
      <w:r>
        <w:t xml:space="preserve">  </w:t>
      </w:r>
    </w:p>
    <w:p w14:paraId="1E5494D9" w14:textId="77777777" w:rsidR="0035531B" w:rsidRDefault="0035531B" w:rsidP="0035531B">
      <w:pPr>
        <w:pStyle w:val="Text1-1"/>
      </w:pPr>
      <w:r>
        <w:t xml:space="preserve">Zadavatel nepřipouští předložení varianty nabídky. </w:t>
      </w:r>
    </w:p>
    <w:p w14:paraId="2DDF1E1A"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3929A0B"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w:t>
      </w:r>
      <w:r w:rsidRPr="004C086E">
        <w:lastRenderedPageBreak/>
        <w:t xml:space="preserve">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83729B">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83729B">
        <w:t xml:space="preserve"> </w:t>
      </w:r>
      <w:r w:rsidR="0035531B">
        <w:t xml:space="preserve"> </w:t>
      </w:r>
    </w:p>
    <w:p w14:paraId="0A2C8698"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9342C97" w14:textId="77777777" w:rsidR="0035531B" w:rsidRDefault="00151D98" w:rsidP="004C086E">
      <w:pPr>
        <w:pStyle w:val="Text1-1"/>
      </w:pPr>
      <w:r>
        <w:t>Neobsazeno.</w:t>
      </w:r>
      <w:r w:rsidR="0035531B">
        <w:t xml:space="preserve"> </w:t>
      </w:r>
    </w:p>
    <w:p w14:paraId="119F7F9D" w14:textId="77777777" w:rsidR="0035531B" w:rsidRDefault="0035531B" w:rsidP="007038DC">
      <w:pPr>
        <w:pStyle w:val="Nadpis1-1"/>
      </w:pPr>
      <w:bookmarkStart w:id="19" w:name="_Toc4076308"/>
      <w:r>
        <w:t>OTEVÍRÁNÍ NABÍDEK</w:t>
      </w:r>
      <w:bookmarkEnd w:id="19"/>
      <w:r>
        <w:t xml:space="preserve"> </w:t>
      </w:r>
    </w:p>
    <w:p w14:paraId="2EEF6CF3"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3233619F" w14:textId="77777777" w:rsidR="0035531B" w:rsidRDefault="0035531B" w:rsidP="007038DC">
      <w:pPr>
        <w:pStyle w:val="Nadpis1-1"/>
      </w:pPr>
      <w:bookmarkStart w:id="20" w:name="_Toc4076309"/>
      <w:r>
        <w:t>POSOUZENÍ SPLNĚNÍ PODMÍNEK ÚČASTI</w:t>
      </w:r>
      <w:bookmarkEnd w:id="20"/>
    </w:p>
    <w:p w14:paraId="7834E5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049F0EE"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FACA9CF"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2DFB51C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1D7C0DA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240CB8"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7108B4E6"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7610D563"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7ED71E4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1DB1E94E"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D5028E1"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73D2DE3"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161164"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6A5FE72"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91F4272"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F44B98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A8E26AA"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1A6E318F"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07000B6" w14:textId="77777777" w:rsidR="0035531B" w:rsidRDefault="0035531B" w:rsidP="007038DC">
      <w:pPr>
        <w:pStyle w:val="Nadpis1-1"/>
      </w:pPr>
      <w:bookmarkStart w:id="21" w:name="_Toc4076310"/>
      <w:r>
        <w:t>HODNOCENÍ NABÍDEK</w:t>
      </w:r>
      <w:bookmarkEnd w:id="21"/>
    </w:p>
    <w:p w14:paraId="33D7FDB7"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002D26C8"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5F357D34" w14:textId="77777777" w:rsidR="0035531B" w:rsidRDefault="0035531B" w:rsidP="007038DC">
      <w:pPr>
        <w:pStyle w:val="Nadpis1-1"/>
      </w:pPr>
      <w:bookmarkStart w:id="22" w:name="_Toc4076311"/>
      <w:r>
        <w:lastRenderedPageBreak/>
        <w:t xml:space="preserve">ZRUŠENÍ </w:t>
      </w:r>
      <w:r w:rsidR="001472A9">
        <w:t xml:space="preserve">VÝBĚROVÉHO </w:t>
      </w:r>
      <w:r>
        <w:t>ŘÍZENÍ</w:t>
      </w:r>
      <w:bookmarkEnd w:id="22"/>
    </w:p>
    <w:p w14:paraId="221116BA"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4A18F7A"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686D61">
        <w:t>zakázky</w:t>
      </w:r>
      <w:r w:rsidR="00686D61" w:rsidRPr="00686D61">
        <w:t xml:space="preserve"> </w:t>
      </w:r>
      <w:r w:rsidRPr="007B3D4D">
        <w:t>uvedenou čl. 5.3 této Výzvy</w:t>
      </w:r>
      <w:r w:rsidR="0035531B">
        <w:t>.</w:t>
      </w:r>
    </w:p>
    <w:p w14:paraId="4509EDBF" w14:textId="77777777" w:rsidR="0035531B" w:rsidRDefault="007B3D4D" w:rsidP="007B3D4D">
      <w:pPr>
        <w:pStyle w:val="Text1-1"/>
      </w:pPr>
      <w:r w:rsidRPr="007B3D4D">
        <w:t xml:space="preserve">Pokud bude nabídka vybraného dodavatele obsahovat nabídkovou cenu, která překročí </w:t>
      </w:r>
      <w:r w:rsidR="00686D61" w:rsidRPr="00686D61">
        <w:t>režim veřejné zakázky,</w:t>
      </w:r>
      <w:r w:rsidRPr="00686D61">
        <w:t xml:space="preserve"> bude výběrové řízení</w:t>
      </w:r>
      <w:r w:rsidRPr="007B3D4D">
        <w:t xml:space="preserve"> zrušeno</w:t>
      </w:r>
      <w:r>
        <w:t>.</w:t>
      </w:r>
    </w:p>
    <w:p w14:paraId="28F29B98" w14:textId="77777777" w:rsidR="0035531B" w:rsidRDefault="0035531B" w:rsidP="007038DC">
      <w:pPr>
        <w:pStyle w:val="Nadpis1-1"/>
      </w:pPr>
      <w:bookmarkStart w:id="23" w:name="_Toc4076312"/>
      <w:r>
        <w:t>UZAVŘENÍ SMLOUVY</w:t>
      </w:r>
      <w:bookmarkEnd w:id="23"/>
    </w:p>
    <w:p w14:paraId="7E47DC93"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25E5E2BF"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8"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uvedené </w:t>
      </w:r>
      <w:r w:rsidRPr="00686D61">
        <w:t xml:space="preserve">v článku 19.3, resp. v článku 19.4 </w:t>
      </w:r>
      <w:r w:rsidR="00686D61" w:rsidRPr="00686D61">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7F38903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801EEEA"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D376BF0"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1234A35E" w14:textId="77777777"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r w:rsidR="0035531B">
        <w:t xml:space="preserve"> </w:t>
      </w:r>
    </w:p>
    <w:p w14:paraId="086C0413" w14:textId="77777777" w:rsidR="0035531B" w:rsidRDefault="0035531B" w:rsidP="007038DC">
      <w:pPr>
        <w:pStyle w:val="Textbezslovn"/>
      </w:pPr>
      <w:r>
        <w:lastRenderedPageBreak/>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32E505D9"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71E3179"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C5CA80D" w14:textId="77777777" w:rsidR="0035531B" w:rsidRDefault="0035531B" w:rsidP="00B77C6D">
      <w:pPr>
        <w:pStyle w:val="Nadpis1-1"/>
      </w:pPr>
      <w:bookmarkStart w:id="24" w:name="_Toc4076313"/>
      <w:r>
        <w:t>OCHRANA INFORMACÍ</w:t>
      </w:r>
      <w:bookmarkEnd w:id="24"/>
    </w:p>
    <w:p w14:paraId="09A7E44D"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8EE0EE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FBE7ED9"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A1516E3" w14:textId="77777777" w:rsidR="0035531B" w:rsidRDefault="0035531B" w:rsidP="00564DDD">
      <w:pPr>
        <w:pStyle w:val="Nadpis1-1"/>
      </w:pPr>
      <w:bookmarkStart w:id="25" w:name="_Toc4076314"/>
      <w:r>
        <w:t xml:space="preserve">PŘÍLOHY </w:t>
      </w:r>
      <w:r w:rsidR="001472A9">
        <w:t>TÉTO VÝZVY</w:t>
      </w:r>
      <w:bookmarkEnd w:id="25"/>
    </w:p>
    <w:p w14:paraId="561BC3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239380B" w14:textId="77777777" w:rsidR="0035531B" w:rsidRDefault="0035531B" w:rsidP="00564DDD">
      <w:pPr>
        <w:pStyle w:val="Textbezslovn"/>
        <w:tabs>
          <w:tab w:val="left" w:pos="2127"/>
        </w:tabs>
        <w:spacing w:after="0"/>
        <w:ind w:left="2127" w:hanging="1390"/>
      </w:pPr>
      <w:r>
        <w:t>Příloha č. 2</w:t>
      </w:r>
      <w:r>
        <w:tab/>
        <w:t>Seznam poddodavatelů</w:t>
      </w:r>
    </w:p>
    <w:p w14:paraId="6827AD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53DA73A" w14:textId="77777777" w:rsidR="0035531B" w:rsidRDefault="0035531B" w:rsidP="00564DDD">
      <w:pPr>
        <w:pStyle w:val="Textbezslovn"/>
        <w:tabs>
          <w:tab w:val="left" w:pos="2127"/>
        </w:tabs>
        <w:spacing w:after="0"/>
        <w:ind w:left="2127" w:hanging="1390"/>
      </w:pPr>
      <w:r>
        <w:t>Příloha č. 4</w:t>
      </w:r>
      <w:r>
        <w:tab/>
        <w:t>Seznam stavebních prací</w:t>
      </w:r>
    </w:p>
    <w:p w14:paraId="3945387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F93B8EC" w14:textId="77777777" w:rsidR="0035531B" w:rsidRDefault="0035531B" w:rsidP="00564DDD">
      <w:pPr>
        <w:pStyle w:val="Textbezslovn"/>
        <w:tabs>
          <w:tab w:val="left" w:pos="2127"/>
        </w:tabs>
        <w:spacing w:after="0"/>
        <w:ind w:left="2127" w:hanging="1390"/>
      </w:pPr>
      <w:r>
        <w:t>Příloha č. 6</w:t>
      </w:r>
      <w:r>
        <w:tab/>
        <w:t>Vzor profesního životopisu</w:t>
      </w:r>
    </w:p>
    <w:p w14:paraId="5129F61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1D2F80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582AB78"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F8DC88" w14:textId="77777777" w:rsidR="0035531B" w:rsidRDefault="0035531B" w:rsidP="00564DDD">
      <w:pPr>
        <w:pStyle w:val="Textbezslovn"/>
        <w:spacing w:after="0"/>
      </w:pPr>
    </w:p>
    <w:p w14:paraId="06312141" w14:textId="77777777" w:rsidR="0035531B" w:rsidRDefault="0035531B" w:rsidP="00564DDD">
      <w:pPr>
        <w:pStyle w:val="Textbezslovn"/>
        <w:spacing w:after="0"/>
      </w:pPr>
    </w:p>
    <w:p w14:paraId="25D577E8" w14:textId="77777777" w:rsidR="0035531B" w:rsidRDefault="0035531B" w:rsidP="00564DDD">
      <w:pPr>
        <w:pStyle w:val="Textbezslovn"/>
        <w:spacing w:after="0"/>
      </w:pPr>
      <w:r>
        <w:t>V</w:t>
      </w:r>
      <w:r w:rsidR="00B36181">
        <w:t> </w:t>
      </w:r>
      <w:r w:rsidRPr="00F960A8">
        <w:t>Praze</w:t>
      </w:r>
      <w:r>
        <w:t xml:space="preserve"> dne ……………………</w:t>
      </w:r>
    </w:p>
    <w:p w14:paraId="0965C917" w14:textId="77777777" w:rsidR="0035531B" w:rsidRDefault="0035531B" w:rsidP="00564DDD">
      <w:pPr>
        <w:pStyle w:val="Textbezslovn"/>
        <w:spacing w:after="0"/>
      </w:pPr>
    </w:p>
    <w:p w14:paraId="20E0279D" w14:textId="77777777" w:rsidR="0035531B" w:rsidRDefault="0035531B" w:rsidP="00564DDD">
      <w:pPr>
        <w:pStyle w:val="Textbezslovn"/>
        <w:spacing w:after="0"/>
      </w:pPr>
    </w:p>
    <w:p w14:paraId="525C649C" w14:textId="77777777" w:rsidR="0035531B" w:rsidRDefault="0035531B" w:rsidP="00564DDD">
      <w:pPr>
        <w:pStyle w:val="Textbezslovn"/>
        <w:spacing w:after="0"/>
      </w:pPr>
    </w:p>
    <w:p w14:paraId="3D8CA5D0" w14:textId="77777777" w:rsidR="0035531B" w:rsidRDefault="0035531B" w:rsidP="00564DDD">
      <w:pPr>
        <w:pStyle w:val="Textbezslovn"/>
        <w:spacing w:after="0"/>
      </w:pPr>
      <w:r>
        <w:t>…………………………………………….</w:t>
      </w:r>
    </w:p>
    <w:p w14:paraId="57C2010A" w14:textId="77777777" w:rsidR="0035531B" w:rsidRPr="00F960A8" w:rsidRDefault="0035531B" w:rsidP="00564DDD">
      <w:pPr>
        <w:pStyle w:val="Textbezslovn"/>
        <w:spacing w:after="0"/>
      </w:pPr>
      <w:r w:rsidRPr="00F960A8">
        <w:t>Ing. Mojmír Nejezchleb</w:t>
      </w:r>
    </w:p>
    <w:p w14:paraId="48AECCBA" w14:textId="77777777" w:rsidR="0035531B" w:rsidRDefault="0035531B" w:rsidP="00564DDD">
      <w:pPr>
        <w:pStyle w:val="Textbezslovn"/>
        <w:spacing w:after="0"/>
      </w:pPr>
      <w:r w:rsidRPr="00F960A8">
        <w:t>náměstek generálního ředitele pro modernizaci dráhy</w:t>
      </w:r>
    </w:p>
    <w:p w14:paraId="74F0CB37" w14:textId="77777777" w:rsidR="00564DDD" w:rsidRDefault="0035531B" w:rsidP="00B36181">
      <w:pPr>
        <w:pStyle w:val="Textbezslovn"/>
        <w:spacing w:after="0"/>
      </w:pPr>
      <w:r>
        <w:t>Správa železnic,</w:t>
      </w:r>
      <w:r w:rsidR="00041F83">
        <w:t xml:space="preserve"> </w:t>
      </w:r>
      <w:r>
        <w:t>státní organizace</w:t>
      </w:r>
      <w:r w:rsidR="00564DDD">
        <w:br w:type="page"/>
      </w:r>
    </w:p>
    <w:p w14:paraId="54B10067" w14:textId="77777777" w:rsidR="0035531B" w:rsidRDefault="0035531B" w:rsidP="00FE4333">
      <w:pPr>
        <w:pStyle w:val="Nadpisbezsl1-1"/>
      </w:pPr>
      <w:r w:rsidRPr="00FE4333">
        <w:lastRenderedPageBreak/>
        <w:t>Příloha</w:t>
      </w:r>
      <w:r>
        <w:t xml:space="preserve"> č. 1 </w:t>
      </w:r>
    </w:p>
    <w:p w14:paraId="2569605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6A192D1" w14:textId="77777777" w:rsidR="00AB1063" w:rsidRDefault="00AB1063" w:rsidP="00454716">
      <w:pPr>
        <w:pStyle w:val="Textbezslovn"/>
        <w:ind w:left="28"/>
      </w:pPr>
    </w:p>
    <w:p w14:paraId="0F8A3206" w14:textId="77777777" w:rsidR="0035531B" w:rsidRDefault="0035531B" w:rsidP="00454716">
      <w:pPr>
        <w:pStyle w:val="Textbezslovn"/>
        <w:ind w:left="28"/>
      </w:pPr>
      <w:r>
        <w:t>Obchodní firma [</w:t>
      </w:r>
      <w:r w:rsidRPr="00E24F78">
        <w:rPr>
          <w:b/>
          <w:highlight w:val="yellow"/>
        </w:rPr>
        <w:t>DOPLNÍ DODAVATEL</w:t>
      </w:r>
      <w:r>
        <w:t>]</w:t>
      </w:r>
    </w:p>
    <w:p w14:paraId="43ADB857" w14:textId="77777777" w:rsidR="0035531B" w:rsidRDefault="0035531B" w:rsidP="00454716">
      <w:pPr>
        <w:pStyle w:val="Textbezslovn"/>
        <w:ind w:left="28"/>
      </w:pPr>
      <w:r>
        <w:t>Sídlo [</w:t>
      </w:r>
      <w:r w:rsidRPr="00564DDD">
        <w:rPr>
          <w:highlight w:val="yellow"/>
        </w:rPr>
        <w:t>DOPLNÍ DODAVATEL</w:t>
      </w:r>
      <w:r>
        <w:t>]</w:t>
      </w:r>
    </w:p>
    <w:p w14:paraId="7A85C93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985BE49" w14:textId="77777777" w:rsidR="0035531B" w:rsidRDefault="0035531B" w:rsidP="00454716">
      <w:pPr>
        <w:pStyle w:val="Textbezslovn"/>
        <w:ind w:left="28"/>
      </w:pPr>
      <w:r>
        <w:t>Právní forma [</w:t>
      </w:r>
      <w:r w:rsidRPr="00564DDD">
        <w:rPr>
          <w:highlight w:val="yellow"/>
        </w:rPr>
        <w:t>DOPLNÍ DODAVATEL</w:t>
      </w:r>
      <w:r>
        <w:t>]</w:t>
      </w:r>
    </w:p>
    <w:p w14:paraId="1AE1FF6B"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B1059F3" w14:textId="77777777" w:rsidR="0035531B" w:rsidRDefault="0035531B" w:rsidP="00454716">
      <w:pPr>
        <w:pStyle w:val="Textbezslovn"/>
        <w:ind w:left="28"/>
      </w:pPr>
      <w:r>
        <w:t>Podrobnosti registrace [</w:t>
      </w:r>
      <w:r w:rsidRPr="00564DDD">
        <w:rPr>
          <w:highlight w:val="yellow"/>
        </w:rPr>
        <w:t>DOPLNÍ DODAVATEL</w:t>
      </w:r>
      <w:r>
        <w:t>]</w:t>
      </w:r>
    </w:p>
    <w:p w14:paraId="6D57B450" w14:textId="77777777" w:rsidR="0035531B" w:rsidRDefault="0035531B" w:rsidP="00454716">
      <w:pPr>
        <w:pStyle w:val="Textbezslovn"/>
        <w:ind w:left="28"/>
      </w:pPr>
      <w:r>
        <w:t xml:space="preserve">Počet let působení jako dodavatel: </w:t>
      </w:r>
    </w:p>
    <w:p w14:paraId="58AD56C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CE6D18F" w14:textId="77777777" w:rsidR="0035531B" w:rsidRDefault="0035531B" w:rsidP="00564DDD">
      <w:pPr>
        <w:pStyle w:val="Odrka1-1"/>
      </w:pPr>
      <w:r>
        <w:t>v zahraničí [</w:t>
      </w:r>
      <w:r w:rsidRPr="00564DDD">
        <w:rPr>
          <w:highlight w:val="yellow"/>
        </w:rPr>
        <w:t>DOPLNÍ DODAVATEL</w:t>
      </w:r>
      <w:r>
        <w:t>]</w:t>
      </w:r>
    </w:p>
    <w:p w14:paraId="0E02167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123CF7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5D99BC1" w14:textId="77777777" w:rsidR="0035531B" w:rsidRDefault="0035531B" w:rsidP="00564DDD">
      <w:pPr>
        <w:pStyle w:val="Textbezslovn"/>
      </w:pPr>
      <w:r>
        <w:t xml:space="preserve"> </w:t>
      </w:r>
    </w:p>
    <w:p w14:paraId="1839316E" w14:textId="77777777" w:rsidR="008C65E0" w:rsidRDefault="006A6AF2" w:rsidP="006A6AF2">
      <w:pPr>
        <w:pStyle w:val="Textbezslovn"/>
        <w:ind w:left="0"/>
      </w:pPr>
      <w:r w:rsidRPr="006A6AF2">
        <w:t xml:space="preserve">Řádně jsme se seznámili se zněním zadávacích podmínek veřejné zakázky s názvem </w:t>
      </w:r>
      <w:r w:rsidR="00F960A8">
        <w:t>„Rekonstrukce Negrelliho viaduktu“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52A00A1" w14:textId="77777777" w:rsidR="00C7756A" w:rsidRDefault="00C775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7671F1F" w14:textId="77777777" w:rsidR="008C65E0" w:rsidRDefault="008C65E0" w:rsidP="006A6AF2">
      <w:pPr>
        <w:pStyle w:val="Textbezslovn"/>
        <w:ind w:left="0"/>
      </w:pPr>
    </w:p>
    <w:p w14:paraId="6A219AB0"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26383525" w14:textId="77777777" w:rsidR="008C65E0" w:rsidRDefault="008C65E0" w:rsidP="008C65E0">
      <w:pPr>
        <w:pStyle w:val="Textbezslovn"/>
        <w:ind w:left="0"/>
      </w:pPr>
    </w:p>
    <w:p w14:paraId="555B92CC" w14:textId="77777777" w:rsidR="008C65E0" w:rsidRDefault="008C65E0" w:rsidP="008C65E0">
      <w:pPr>
        <w:pStyle w:val="Textbezslovn"/>
        <w:ind w:left="0"/>
      </w:pPr>
      <w:r>
        <w:t>Podpis osoby oprávněné jednat za dodavatele:</w:t>
      </w:r>
    </w:p>
    <w:p w14:paraId="351B8B74" w14:textId="77777777" w:rsidR="008C65E0" w:rsidRDefault="008C65E0" w:rsidP="008C65E0">
      <w:pPr>
        <w:pStyle w:val="Textbezslovn"/>
        <w:ind w:left="0"/>
      </w:pPr>
    </w:p>
    <w:p w14:paraId="7CC1B7D4" w14:textId="77777777" w:rsidR="008C65E0" w:rsidRDefault="008C65E0" w:rsidP="008C65E0">
      <w:pPr>
        <w:pStyle w:val="Textbezslovn"/>
        <w:ind w:left="0"/>
      </w:pPr>
      <w:r>
        <w:t>Jméno: ______________________</w:t>
      </w:r>
    </w:p>
    <w:p w14:paraId="2EB6464A" w14:textId="77777777" w:rsidR="008C65E0" w:rsidRDefault="008C65E0" w:rsidP="008C65E0">
      <w:pPr>
        <w:pStyle w:val="Textbezslovn"/>
        <w:ind w:left="0"/>
      </w:pPr>
      <w:r>
        <w:tab/>
      </w:r>
    </w:p>
    <w:p w14:paraId="21B34B8B" w14:textId="77777777" w:rsidR="008C65E0" w:rsidRDefault="008C65E0" w:rsidP="008C65E0">
      <w:pPr>
        <w:pStyle w:val="Textbezslovn"/>
        <w:ind w:left="0"/>
      </w:pPr>
      <w:r>
        <w:t>Podpis: ______________________</w:t>
      </w:r>
    </w:p>
    <w:p w14:paraId="7665D1FC" w14:textId="77777777" w:rsidR="00564DDD" w:rsidRDefault="00564DDD" w:rsidP="006A6AF2">
      <w:pPr>
        <w:pStyle w:val="Textbezslovn"/>
        <w:ind w:left="0"/>
      </w:pPr>
      <w:r>
        <w:br w:type="page"/>
      </w:r>
    </w:p>
    <w:p w14:paraId="3B359D1E" w14:textId="77777777" w:rsidR="0035531B" w:rsidRDefault="0035531B" w:rsidP="00FE4333">
      <w:pPr>
        <w:pStyle w:val="Nadpisbezsl1-1"/>
      </w:pPr>
      <w:r>
        <w:lastRenderedPageBreak/>
        <w:t>Příloha č. 2</w:t>
      </w:r>
    </w:p>
    <w:p w14:paraId="12D96962" w14:textId="77777777" w:rsidR="0035531B" w:rsidRPr="00FE4333" w:rsidRDefault="0035531B" w:rsidP="00FE4333">
      <w:pPr>
        <w:pStyle w:val="Nadpisbezsl1-2"/>
        <w:rPr>
          <w:rStyle w:val="Tun9b"/>
          <w:b/>
        </w:rPr>
      </w:pPr>
      <w:r w:rsidRPr="00FE4333">
        <w:rPr>
          <w:rStyle w:val="Tun9b"/>
          <w:b/>
        </w:rPr>
        <w:t>Seznam poddodavatelů</w:t>
      </w:r>
    </w:p>
    <w:p w14:paraId="39AC9424" w14:textId="77777777" w:rsidR="00AB1063" w:rsidRDefault="00AB1063" w:rsidP="00564DDD">
      <w:pPr>
        <w:pStyle w:val="Textbezslovn"/>
      </w:pPr>
    </w:p>
    <w:p w14:paraId="2CBC041E" w14:textId="77777777" w:rsidR="0035531B" w:rsidRDefault="0035531B" w:rsidP="00454716">
      <w:pPr>
        <w:pStyle w:val="Textbezslovn"/>
        <w:ind w:left="0"/>
      </w:pPr>
      <w:r>
        <w:t>Jestliže dodavatel uvažuje zadat poddodavateli plnění části veřejné zakázky, uvede následující údaje:</w:t>
      </w:r>
    </w:p>
    <w:p w14:paraId="43F6C0F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6AD6B1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C55F4A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896E56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FECB37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8BD11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F143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3BDBE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403E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ECEA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431E5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1EF15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1482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F541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DE63B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A4C6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6BF72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93C4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5E362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3E35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A0D18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03977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E51C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9317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F473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553E6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D767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A128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9C2C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FBD4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480ED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6F5A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FD2E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07B6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F08119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98047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EFC9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BB647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86D1A" w14:textId="77777777" w:rsidR="00564DDD" w:rsidRPr="00454716" w:rsidRDefault="00454716" w:rsidP="00454716">
            <w:pPr>
              <w:rPr>
                <w:sz w:val="16"/>
                <w:szCs w:val="16"/>
              </w:rPr>
            </w:pPr>
            <w:r w:rsidRPr="00454716">
              <w:rPr>
                <w:sz w:val="16"/>
                <w:szCs w:val="16"/>
              </w:rPr>
              <w:t>Celkem %</w:t>
            </w:r>
          </w:p>
        </w:tc>
        <w:tc>
          <w:tcPr>
            <w:tcW w:w="3969" w:type="dxa"/>
          </w:tcPr>
          <w:p w14:paraId="50AE57D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B6C7AF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AEF1BCF" w14:textId="77777777" w:rsidR="0035531B" w:rsidRDefault="0035531B" w:rsidP="00454716">
      <w:pPr>
        <w:pStyle w:val="Textbezslovn"/>
      </w:pPr>
    </w:p>
    <w:p w14:paraId="020AB516" w14:textId="77777777" w:rsidR="00454716" w:rsidRDefault="00454716" w:rsidP="00454716">
      <w:pPr>
        <w:pStyle w:val="Textbezslovn"/>
      </w:pPr>
      <w:r>
        <w:br w:type="page"/>
      </w:r>
    </w:p>
    <w:p w14:paraId="6FD1BB25" w14:textId="77777777" w:rsidR="0035531B" w:rsidRDefault="0035531B" w:rsidP="00FE4333">
      <w:pPr>
        <w:pStyle w:val="Nadpisbezsl1-1"/>
      </w:pPr>
      <w:r>
        <w:lastRenderedPageBreak/>
        <w:t xml:space="preserve">Příloha č. 3 </w:t>
      </w:r>
    </w:p>
    <w:p w14:paraId="5C05767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89DFBDB" w14:textId="77777777" w:rsidR="0035531B" w:rsidRDefault="0035531B" w:rsidP="00454716">
      <w:pPr>
        <w:pStyle w:val="Textbezslovn"/>
        <w:ind w:left="0"/>
      </w:pPr>
    </w:p>
    <w:p w14:paraId="3FD3F7D8"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1D7F9E7" w14:textId="77777777" w:rsidR="0035531B" w:rsidRDefault="0035531B" w:rsidP="00454716">
      <w:pPr>
        <w:pStyle w:val="Textbezslovn"/>
        <w:ind w:left="0"/>
      </w:pPr>
    </w:p>
    <w:p w14:paraId="159AE3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294F47" w14:textId="77777777" w:rsidR="0035531B" w:rsidRDefault="0035531B" w:rsidP="00454716">
      <w:pPr>
        <w:pStyle w:val="Textbezslovn"/>
        <w:ind w:left="0"/>
      </w:pPr>
      <w:r>
        <w:t>Obchodní firma [</w:t>
      </w:r>
      <w:r w:rsidRPr="00E24F78">
        <w:rPr>
          <w:b/>
          <w:highlight w:val="yellow"/>
        </w:rPr>
        <w:t>DOPLNÍ DODAVATEL</w:t>
      </w:r>
      <w:r>
        <w:t>]</w:t>
      </w:r>
    </w:p>
    <w:p w14:paraId="35D345FD" w14:textId="77777777" w:rsidR="0035531B" w:rsidRDefault="0035531B" w:rsidP="00454716">
      <w:pPr>
        <w:pStyle w:val="Textbezslovn"/>
        <w:ind w:left="0"/>
      </w:pPr>
      <w:r>
        <w:t>Sídlo [</w:t>
      </w:r>
      <w:r w:rsidRPr="00454716">
        <w:rPr>
          <w:highlight w:val="yellow"/>
        </w:rPr>
        <w:t>DOPLNÍ DODAVATEL</w:t>
      </w:r>
      <w:r>
        <w:t>]</w:t>
      </w:r>
    </w:p>
    <w:p w14:paraId="0530C3AB" w14:textId="77777777" w:rsidR="0035531B" w:rsidRDefault="0035531B" w:rsidP="00454716">
      <w:pPr>
        <w:pStyle w:val="Textbezslovn"/>
        <w:ind w:left="0"/>
      </w:pPr>
      <w:r>
        <w:t>Právní forma [</w:t>
      </w:r>
      <w:r w:rsidRPr="00454716">
        <w:rPr>
          <w:highlight w:val="yellow"/>
        </w:rPr>
        <w:t>DOPLNÍ DODAVATEL</w:t>
      </w:r>
      <w:r>
        <w:t>]</w:t>
      </w:r>
    </w:p>
    <w:p w14:paraId="3ACF38E9" w14:textId="77777777" w:rsidR="0035531B" w:rsidRDefault="0035531B" w:rsidP="00454716">
      <w:pPr>
        <w:pStyle w:val="Textbezslovn"/>
        <w:ind w:left="0"/>
      </w:pPr>
      <w:r>
        <w:t>IČO [</w:t>
      </w:r>
      <w:r w:rsidRPr="00454716">
        <w:rPr>
          <w:highlight w:val="yellow"/>
        </w:rPr>
        <w:t>DOPLNÍ DODAVATEL</w:t>
      </w:r>
      <w:r>
        <w:t>]</w:t>
      </w:r>
    </w:p>
    <w:p w14:paraId="3AC7088E" w14:textId="77777777" w:rsidR="0035531B" w:rsidRDefault="0035531B" w:rsidP="00454716">
      <w:pPr>
        <w:pStyle w:val="Textbezslovn"/>
        <w:ind w:left="0"/>
      </w:pPr>
    </w:p>
    <w:p w14:paraId="009FF520"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38B6F52" w14:textId="77777777" w:rsidR="0035531B" w:rsidRDefault="0035531B" w:rsidP="00454716">
      <w:pPr>
        <w:pStyle w:val="Odstavec1-2i"/>
      </w:pPr>
      <w:r>
        <w:t>[</w:t>
      </w:r>
      <w:r w:rsidRPr="00454716">
        <w:rPr>
          <w:highlight w:val="yellow"/>
        </w:rPr>
        <w:t>DOPLNÍ DODAVATEL</w:t>
      </w:r>
      <w:r>
        <w:t>]</w:t>
      </w:r>
    </w:p>
    <w:p w14:paraId="673A5416" w14:textId="77777777" w:rsidR="0035531B" w:rsidRDefault="0035531B" w:rsidP="00454716">
      <w:pPr>
        <w:pStyle w:val="Odstavec1-2i"/>
      </w:pPr>
      <w:r>
        <w:t>[</w:t>
      </w:r>
      <w:r w:rsidRPr="00454716">
        <w:rPr>
          <w:highlight w:val="yellow"/>
        </w:rPr>
        <w:t>DOPLNÍ DODAVATEL</w:t>
      </w:r>
      <w:r>
        <w:t>]</w:t>
      </w:r>
    </w:p>
    <w:p w14:paraId="43B8B748" w14:textId="77777777" w:rsidR="0035531B" w:rsidRDefault="0035531B" w:rsidP="00454716">
      <w:pPr>
        <w:pStyle w:val="Odstavec1-2i"/>
      </w:pPr>
      <w:r>
        <w:t>[</w:t>
      </w:r>
      <w:r w:rsidRPr="00454716">
        <w:rPr>
          <w:highlight w:val="yellow"/>
        </w:rPr>
        <w:t>DOPLNÍ DODAVATEL</w:t>
      </w:r>
      <w:r>
        <w:t>]</w:t>
      </w:r>
    </w:p>
    <w:p w14:paraId="205C1AE0" w14:textId="77777777" w:rsidR="0035531B" w:rsidRDefault="0035531B" w:rsidP="00454716">
      <w:pPr>
        <w:pStyle w:val="Odstavec1-2i"/>
      </w:pPr>
      <w:r>
        <w:t>atd.</w:t>
      </w:r>
    </w:p>
    <w:p w14:paraId="087FD56D" w14:textId="77777777" w:rsidR="0035531B" w:rsidRDefault="0035531B" w:rsidP="00454716">
      <w:pPr>
        <w:pStyle w:val="Textbezslovn"/>
        <w:ind w:left="0"/>
      </w:pPr>
    </w:p>
    <w:p w14:paraId="2B2B661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0B06F6B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AF8D36E"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6D3F09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BC18B3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ED8C67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53422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1975C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C9413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EFCBB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D4255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DD28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65F83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84E2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6709B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ED84D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0DABC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31996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0E547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6F1858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A9D36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AC8C6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5D5E37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846C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84358A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0373B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892484B"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EEC442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90077D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97AF4D2" w14:textId="77777777" w:rsidR="0035531B" w:rsidRDefault="0035531B" w:rsidP="00454716">
      <w:pPr>
        <w:pStyle w:val="Textbezslovn"/>
        <w:ind w:left="0"/>
      </w:pPr>
    </w:p>
    <w:p w14:paraId="3D0EDEC0" w14:textId="77777777" w:rsidR="0035531B" w:rsidRDefault="0035531B" w:rsidP="00454716">
      <w:pPr>
        <w:pStyle w:val="Textbezslovn"/>
        <w:ind w:left="0"/>
      </w:pPr>
    </w:p>
    <w:p w14:paraId="7E844A0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4181BE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BF3130F" w14:textId="77777777" w:rsidR="0035531B" w:rsidRDefault="0035531B" w:rsidP="00454716">
      <w:pPr>
        <w:pStyle w:val="Textbezslovn"/>
        <w:ind w:left="0"/>
      </w:pPr>
    </w:p>
    <w:p w14:paraId="572EEB62" w14:textId="77777777" w:rsidR="0035531B" w:rsidRDefault="0035531B" w:rsidP="00454716">
      <w:pPr>
        <w:pStyle w:val="Textbezslovn"/>
        <w:ind w:left="0"/>
      </w:pPr>
    </w:p>
    <w:p w14:paraId="3E08ECA3"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76B017A" w14:textId="77777777" w:rsidR="0035531B" w:rsidRDefault="0035531B" w:rsidP="00454716">
      <w:pPr>
        <w:pStyle w:val="Textbezslovn"/>
        <w:ind w:left="0"/>
      </w:pPr>
    </w:p>
    <w:p w14:paraId="5F24A479" w14:textId="77777777" w:rsidR="0035531B" w:rsidRDefault="0035531B" w:rsidP="00454716">
      <w:pPr>
        <w:pStyle w:val="Textbezslovn"/>
        <w:ind w:left="0"/>
      </w:pPr>
    </w:p>
    <w:p w14:paraId="1BC6993D" w14:textId="77777777" w:rsidR="00454716" w:rsidRDefault="00454716" w:rsidP="00454716">
      <w:pPr>
        <w:pStyle w:val="Textbezslovn"/>
        <w:ind w:left="0"/>
      </w:pPr>
      <w:r>
        <w:br w:type="page"/>
      </w:r>
    </w:p>
    <w:p w14:paraId="2CF1867D" w14:textId="77777777" w:rsidR="0035531B" w:rsidRDefault="0035531B" w:rsidP="00FE4333">
      <w:pPr>
        <w:pStyle w:val="Nadpisbezsl1-1"/>
      </w:pPr>
      <w:r>
        <w:lastRenderedPageBreak/>
        <w:t>Příloha č. 4</w:t>
      </w:r>
    </w:p>
    <w:p w14:paraId="48C12E45" w14:textId="77777777" w:rsidR="0035531B" w:rsidRPr="00AD792A" w:rsidRDefault="0035531B" w:rsidP="00FE4333">
      <w:pPr>
        <w:pStyle w:val="Nadpisbezsl1-2"/>
      </w:pPr>
      <w:r w:rsidRPr="00AD792A">
        <w:t>Seznam stavebních prací</w:t>
      </w:r>
    </w:p>
    <w:p w14:paraId="3618E422"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F960A8" w14:paraId="3BFB982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3F4C8BC"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10C5D314"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03F66A2"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6B51097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1EE46E4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C664F43" w14:textId="77777777" w:rsidR="00DD63D8" w:rsidRPr="00F960A8"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960A8">
              <w:rPr>
                <w:b/>
              </w:rPr>
              <w:t>Cena stavebních prací, které dodavatel poskytl** za posledních 5 let v Kč*** bez DPH</w:t>
            </w:r>
          </w:p>
        </w:tc>
      </w:tr>
      <w:tr w:rsidR="00DD63D8" w:rsidRPr="00454716" w14:paraId="1F9C282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3E08EFB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77E096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DFD322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5792D1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C4F85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377379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CB7A39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4BCE53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1DB142C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45C56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564481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32F22A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25046C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71EA3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0BFF9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35A44D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90FA9E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F696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709EEC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319FD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F07090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D6A2F1B"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D9E22F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6B0E0E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AB1098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C6A94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458D59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3EA859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BF21F1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9FB57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40220B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0AF435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B70F2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FCC83D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130F9AC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7135AA0"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C88A07D"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081B8B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B9763F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9E3231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9C62F4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8B230D7" w14:textId="77777777" w:rsidR="00AD792A" w:rsidRDefault="00AD792A" w:rsidP="00AD792A">
      <w:pPr>
        <w:pStyle w:val="Textbezslovn"/>
        <w:ind w:left="0"/>
      </w:pPr>
    </w:p>
    <w:p w14:paraId="47089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EF4B57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CE34F4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76552F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52C0D5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4609A7DD"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B79A585"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4CFD02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33717DA7" w14:textId="77777777" w:rsidR="0035531B" w:rsidRDefault="0035531B" w:rsidP="00EE3C5F">
      <w:pPr>
        <w:pStyle w:val="Textbezslovn"/>
      </w:pPr>
    </w:p>
    <w:p w14:paraId="23EE3175"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3EC1B6A" w14:textId="77777777" w:rsidR="0035531B" w:rsidRDefault="0035531B" w:rsidP="00EE3C5F">
      <w:pPr>
        <w:pStyle w:val="Textbezslovn"/>
      </w:pPr>
      <w:r>
        <w:t xml:space="preserve"> </w:t>
      </w:r>
    </w:p>
    <w:p w14:paraId="13E4770B" w14:textId="77777777" w:rsidR="00EE3C5F" w:rsidRDefault="00EE3C5F">
      <w:r>
        <w:br w:type="page"/>
      </w:r>
    </w:p>
    <w:p w14:paraId="3EB7AA0D" w14:textId="77777777" w:rsidR="0035531B" w:rsidRDefault="0035531B" w:rsidP="00FE4333">
      <w:pPr>
        <w:pStyle w:val="Nadpisbezsl1-1"/>
      </w:pPr>
      <w:r>
        <w:lastRenderedPageBreak/>
        <w:t>Příloha č. 5</w:t>
      </w:r>
    </w:p>
    <w:p w14:paraId="27039263" w14:textId="77777777" w:rsidR="0035531B" w:rsidRPr="00EE3C5F" w:rsidRDefault="0035531B" w:rsidP="00FE4333">
      <w:pPr>
        <w:pStyle w:val="Nadpisbezsl1-2"/>
      </w:pPr>
      <w:r w:rsidRPr="00EE3C5F">
        <w:t>Seznam odborného personálu dodavatele</w:t>
      </w:r>
    </w:p>
    <w:p w14:paraId="4F13956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258C24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56E45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9837EC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4A28A1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A98048B"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34F33C3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FDC41AB"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222B4A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87A2D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22BEE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A7AE52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7B4D8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8FC616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FD0229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ECB38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564F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246D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966D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2F836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313D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D2280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A688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C417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BBA18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87760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D086A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3CA305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CA5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547A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E7C5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0D1B7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C6D5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70B10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8FE7B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1B9BC5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7A18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1C71BF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1E26A5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616262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AC1A55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1F1D7C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5EF8B7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E88BF99" w14:textId="77777777" w:rsidR="00EE3C5F" w:rsidRDefault="00EE3C5F" w:rsidP="00EE3C5F">
      <w:pPr>
        <w:pStyle w:val="Textbezslovn"/>
      </w:pPr>
    </w:p>
    <w:p w14:paraId="0F2B4DDE"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0B56E5BD" w14:textId="77777777" w:rsidR="00EE3C5F" w:rsidRDefault="00EE3C5F" w:rsidP="00EE3C5F">
      <w:pPr>
        <w:pStyle w:val="Textbezslovn"/>
      </w:pPr>
    </w:p>
    <w:p w14:paraId="1FB83DF5" w14:textId="77777777" w:rsidR="0035531B" w:rsidRPr="00EE3C5F" w:rsidRDefault="0035531B" w:rsidP="00E22C30">
      <w:pPr>
        <w:pStyle w:val="Textbezslovn"/>
        <w:ind w:left="0"/>
        <w:rPr>
          <w:b/>
        </w:rPr>
      </w:pPr>
      <w:r w:rsidRPr="00EE3C5F">
        <w:rPr>
          <w:b/>
        </w:rPr>
        <w:t xml:space="preserve">Přílohy: </w:t>
      </w:r>
      <w:r w:rsidRPr="00EE3C5F">
        <w:rPr>
          <w:b/>
        </w:rPr>
        <w:tab/>
      </w:r>
    </w:p>
    <w:p w14:paraId="7A2D9F9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4351526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1D329B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CF4F5DA" w14:textId="77777777" w:rsidR="0035531B" w:rsidRDefault="0035531B" w:rsidP="00EE3C5F">
      <w:pPr>
        <w:pStyle w:val="Textbezslovn"/>
      </w:pPr>
      <w:r>
        <w:t xml:space="preserve"> </w:t>
      </w:r>
    </w:p>
    <w:p w14:paraId="1C887CE5" w14:textId="77777777" w:rsidR="00EE3C5F" w:rsidRDefault="00EE3C5F">
      <w:r>
        <w:br w:type="page"/>
      </w:r>
    </w:p>
    <w:p w14:paraId="3B2C28B8" w14:textId="77777777" w:rsidR="0035531B" w:rsidRDefault="0035531B" w:rsidP="00FE4333">
      <w:pPr>
        <w:pStyle w:val="Nadpisbezsl1-1"/>
      </w:pPr>
      <w:r>
        <w:lastRenderedPageBreak/>
        <w:t>Příloha č. 6</w:t>
      </w:r>
    </w:p>
    <w:p w14:paraId="2822F848" w14:textId="77777777" w:rsidR="0035531B" w:rsidRPr="00EE3C5F" w:rsidRDefault="0035531B" w:rsidP="00FE4333">
      <w:pPr>
        <w:pStyle w:val="Nadpisbezsl1-2"/>
      </w:pPr>
      <w:r w:rsidRPr="00EE3C5F">
        <w:t>Vzor profesního životopisu</w:t>
      </w:r>
    </w:p>
    <w:p w14:paraId="609BA909" w14:textId="77777777" w:rsidR="0035531B" w:rsidRDefault="0035531B" w:rsidP="00474F4D">
      <w:pPr>
        <w:pStyle w:val="Textbezslovn"/>
        <w:ind w:left="0"/>
      </w:pPr>
    </w:p>
    <w:p w14:paraId="4EB0B80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C90C4C0" w14:textId="77777777" w:rsidR="00474F4D" w:rsidRDefault="00474F4D" w:rsidP="00474F4D">
      <w:pPr>
        <w:pStyle w:val="Textbezslovn"/>
        <w:ind w:left="0"/>
      </w:pPr>
    </w:p>
    <w:p w14:paraId="08D8DC49" w14:textId="77777777" w:rsidR="0035531B" w:rsidRDefault="0035531B" w:rsidP="00EF4DAC">
      <w:pPr>
        <w:pStyle w:val="Odstavec1-1a"/>
        <w:numPr>
          <w:ilvl w:val="0"/>
          <w:numId w:val="14"/>
        </w:numPr>
      </w:pPr>
      <w:r>
        <w:t>Příjmení: [</w:t>
      </w:r>
      <w:r w:rsidRPr="00E24F78">
        <w:rPr>
          <w:b/>
          <w:highlight w:val="yellow"/>
        </w:rPr>
        <w:t>DOPLNÍ DODAVATEL</w:t>
      </w:r>
      <w:r>
        <w:t>]</w:t>
      </w:r>
    </w:p>
    <w:p w14:paraId="02878A9B" w14:textId="77777777" w:rsidR="0035531B" w:rsidRDefault="0035531B" w:rsidP="00EF4DAC">
      <w:pPr>
        <w:pStyle w:val="Odstavec1-1a"/>
        <w:numPr>
          <w:ilvl w:val="0"/>
          <w:numId w:val="14"/>
        </w:numPr>
      </w:pPr>
      <w:r>
        <w:t>Jméno: [</w:t>
      </w:r>
      <w:r w:rsidRPr="00E24F78">
        <w:rPr>
          <w:b/>
          <w:highlight w:val="yellow"/>
        </w:rPr>
        <w:t>DOPLNÍ DODAVATEL</w:t>
      </w:r>
      <w:r>
        <w:t>]</w:t>
      </w:r>
    </w:p>
    <w:p w14:paraId="24DD049F" w14:textId="77777777" w:rsidR="0035531B" w:rsidRDefault="0035531B" w:rsidP="00EF4DAC">
      <w:pPr>
        <w:pStyle w:val="Odstavec1-1a"/>
        <w:numPr>
          <w:ilvl w:val="0"/>
          <w:numId w:val="14"/>
        </w:numPr>
      </w:pPr>
      <w:r>
        <w:t>Datum narození: [</w:t>
      </w:r>
      <w:r w:rsidRPr="00833899">
        <w:rPr>
          <w:highlight w:val="yellow"/>
        </w:rPr>
        <w:t>DOPLNÍ DODAVATEL</w:t>
      </w:r>
      <w:r>
        <w:t>]</w:t>
      </w:r>
    </w:p>
    <w:p w14:paraId="4E0716F6"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0108CBFD"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A3876BD"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9865C9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29BB34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D075D5"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3301E5C" w14:textId="77777777" w:rsidR="00474F4D" w:rsidRPr="00833899" w:rsidRDefault="00452F69" w:rsidP="00307641">
            <w:pPr>
              <w:rPr>
                <w:sz w:val="16"/>
                <w:szCs w:val="16"/>
              </w:rPr>
            </w:pPr>
            <w:r w:rsidRPr="00833899">
              <w:rPr>
                <w:sz w:val="16"/>
                <w:szCs w:val="16"/>
              </w:rPr>
              <w:t>Délka:</w:t>
            </w:r>
          </w:p>
          <w:p w14:paraId="38095FE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AB0E86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106F7AD"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B4551FC"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D66EFB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588AAE" w14:textId="77777777" w:rsidR="0035531B" w:rsidRPr="00833899" w:rsidRDefault="0035531B" w:rsidP="00474F4D">
      <w:pPr>
        <w:pStyle w:val="Textbezslovn"/>
        <w:ind w:left="0"/>
      </w:pPr>
    </w:p>
    <w:p w14:paraId="66CCFF2A"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65D2C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A554643"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47543D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1B97916" w14:textId="77777777" w:rsidR="0035531B" w:rsidRPr="00833899" w:rsidRDefault="0035531B" w:rsidP="00474F4D">
      <w:pPr>
        <w:pStyle w:val="Textbezslovn"/>
        <w:ind w:left="0"/>
      </w:pPr>
    </w:p>
    <w:p w14:paraId="336707E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2A5EFC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378113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2EC38C7"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B4AE67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2032D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3A2FD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34B484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8269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4B4FA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43B99A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1606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0E42F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12C5D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5DC8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F46AB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4AD9C9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7B9B3A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FEBD49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5480A2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2E3729" w14:textId="77777777" w:rsidR="00452F69" w:rsidRPr="00833899" w:rsidRDefault="00452F69" w:rsidP="00474F4D">
      <w:pPr>
        <w:pStyle w:val="Textbezslovn"/>
        <w:ind w:left="0"/>
      </w:pPr>
    </w:p>
    <w:p w14:paraId="2A06CE6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229FDB8"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FF758AD"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F11E713"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7C9264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CDA920D"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821E7D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920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CDA06B"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D901F2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C9BFB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391A1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3AAF01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F2DF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CC475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CD8A9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0BEB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673AE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14A72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89FE5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5CAA21"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1F797D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3037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2EFD9AE"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467E9BE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C34207" w14:textId="77777777" w:rsidR="0035531B" w:rsidRPr="00833899" w:rsidRDefault="0035531B" w:rsidP="00474F4D">
      <w:pPr>
        <w:pStyle w:val="Textbezslovn"/>
        <w:ind w:left="0"/>
      </w:pPr>
    </w:p>
    <w:p w14:paraId="73C8C27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DA0BE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30681E5" w14:textId="77777777" w:rsidR="0035531B" w:rsidRDefault="0035531B" w:rsidP="00452F69">
      <w:pPr>
        <w:pStyle w:val="Odstavec1-1a"/>
      </w:pPr>
      <w:r>
        <w:t>Jiné informace (dle uvážení dodavatele): [</w:t>
      </w:r>
      <w:r w:rsidRPr="00833899">
        <w:rPr>
          <w:highlight w:val="yellow"/>
        </w:rPr>
        <w:t>DOPLNÍ DODAVATEL</w:t>
      </w:r>
      <w:r>
        <w:t>]</w:t>
      </w:r>
    </w:p>
    <w:p w14:paraId="2BB1E8DD" w14:textId="77777777" w:rsidR="0035531B" w:rsidRDefault="0035531B" w:rsidP="00474F4D">
      <w:pPr>
        <w:pStyle w:val="Textbezslovn"/>
        <w:ind w:left="0"/>
      </w:pPr>
    </w:p>
    <w:p w14:paraId="633F2261" w14:textId="77777777" w:rsidR="0035531B" w:rsidRDefault="0035531B" w:rsidP="00474F4D">
      <w:pPr>
        <w:pStyle w:val="Textbezslovn"/>
        <w:ind w:left="0"/>
      </w:pPr>
      <w:r>
        <w:t xml:space="preserve"> </w:t>
      </w:r>
    </w:p>
    <w:p w14:paraId="0816C7A5" w14:textId="77777777" w:rsidR="00EE3C5F" w:rsidRDefault="00EE3C5F" w:rsidP="00474F4D">
      <w:r>
        <w:br w:type="page"/>
      </w:r>
    </w:p>
    <w:p w14:paraId="6CF5C7B3" w14:textId="77777777" w:rsidR="0035531B" w:rsidRDefault="0035531B" w:rsidP="00FE4333">
      <w:pPr>
        <w:pStyle w:val="Nadpisbezsl1-1"/>
      </w:pPr>
      <w:r>
        <w:lastRenderedPageBreak/>
        <w:t>Příloha č. 7</w:t>
      </w:r>
    </w:p>
    <w:p w14:paraId="2BFB182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ADAB9BB" w14:textId="77777777" w:rsidR="00AB1063" w:rsidRDefault="00AB1063" w:rsidP="00452F69">
      <w:pPr>
        <w:pStyle w:val="Textbezslovn"/>
      </w:pPr>
    </w:p>
    <w:p w14:paraId="141416CC" w14:textId="77777777" w:rsidR="0035531B" w:rsidRPr="00833899" w:rsidRDefault="0035531B" w:rsidP="00452F69">
      <w:pPr>
        <w:pStyle w:val="Textbezslovn"/>
        <w:ind w:left="0"/>
        <w:rPr>
          <w:rStyle w:val="Tun9b"/>
          <w:b w:val="0"/>
        </w:rPr>
      </w:pPr>
      <w:r w:rsidRPr="00452F69">
        <w:rPr>
          <w:rStyle w:val="Tun9b"/>
        </w:rPr>
        <w:t>Čestné prohlášení</w:t>
      </w:r>
    </w:p>
    <w:p w14:paraId="61BB5E1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C16356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B0AC8F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7CBA56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A9486A8"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EFE9DA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8F288C6" w14:textId="77777777" w:rsidR="0035531B" w:rsidRDefault="0035531B" w:rsidP="00452F69">
      <w:pPr>
        <w:pStyle w:val="Textbezslovn"/>
        <w:ind w:left="0"/>
      </w:pPr>
      <w:r w:rsidRPr="00307641">
        <w:rPr>
          <w:b/>
        </w:rPr>
        <w:t>čestně prohlašuje</w:t>
      </w:r>
      <w:r>
        <w:t>, že:</w:t>
      </w:r>
    </w:p>
    <w:p w14:paraId="4B75F8DC"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D8DD1A" w14:textId="77777777" w:rsidR="005F7739" w:rsidRDefault="005F7739" w:rsidP="005F7739">
      <w:pPr>
        <w:pStyle w:val="Odrka1-1"/>
      </w:pPr>
      <w:r>
        <w:t>n</w:t>
      </w:r>
      <w:r w:rsidRPr="005F7739">
        <w:t>emá v České republice nebo v zemi svého sídla v evidenci daní zachycen splatný daňový nedoplatek</w:t>
      </w:r>
      <w:r>
        <w:t>;</w:t>
      </w:r>
    </w:p>
    <w:p w14:paraId="25A6E55F"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EBA267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6623225"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502A6E89" w14:textId="77777777" w:rsidR="00307641" w:rsidRDefault="00307641" w:rsidP="00307641">
      <w:pPr>
        <w:pStyle w:val="Textbezslovn"/>
        <w:ind w:left="0"/>
      </w:pPr>
    </w:p>
    <w:p w14:paraId="06DF675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38C722F" w14:textId="77777777" w:rsidR="0035531B" w:rsidRDefault="0035531B" w:rsidP="00307641">
      <w:pPr>
        <w:pStyle w:val="Textbezslovn"/>
        <w:ind w:left="0"/>
      </w:pPr>
    </w:p>
    <w:p w14:paraId="7E055F65" w14:textId="77777777" w:rsidR="0035531B" w:rsidRDefault="0035531B" w:rsidP="00307641">
      <w:pPr>
        <w:pStyle w:val="Textbezslovn"/>
        <w:ind w:left="0"/>
      </w:pPr>
      <w:r>
        <w:t>Podpis osoby oprávněné jednat za dodavatele:</w:t>
      </w:r>
    </w:p>
    <w:p w14:paraId="2F299C3B" w14:textId="77777777" w:rsidR="00307641" w:rsidRDefault="00307641" w:rsidP="00307641">
      <w:pPr>
        <w:pStyle w:val="Textbezslovn"/>
        <w:ind w:left="0"/>
      </w:pPr>
    </w:p>
    <w:p w14:paraId="6A5B44B2" w14:textId="77777777" w:rsidR="00307641" w:rsidRDefault="0035531B" w:rsidP="00307641">
      <w:pPr>
        <w:pStyle w:val="Textbezslovn"/>
        <w:ind w:left="0"/>
      </w:pPr>
      <w:r>
        <w:t>Jméno</w:t>
      </w:r>
      <w:r w:rsidR="00307641">
        <w:t>: ______________________</w:t>
      </w:r>
    </w:p>
    <w:p w14:paraId="4A674285" w14:textId="77777777" w:rsidR="00307641" w:rsidRDefault="0035531B" w:rsidP="00307641">
      <w:pPr>
        <w:pStyle w:val="Textbezslovn"/>
        <w:ind w:left="0"/>
      </w:pPr>
      <w:r>
        <w:tab/>
      </w:r>
    </w:p>
    <w:p w14:paraId="766FCAB2" w14:textId="77777777" w:rsidR="0035531B" w:rsidRDefault="0035531B" w:rsidP="00307641">
      <w:pPr>
        <w:pStyle w:val="Textbezslovn"/>
        <w:ind w:left="0"/>
      </w:pPr>
      <w:r>
        <w:t>Podp</w:t>
      </w:r>
      <w:r w:rsidR="00307641">
        <w:t>is: ______________________</w:t>
      </w:r>
    </w:p>
    <w:p w14:paraId="39BFFB76" w14:textId="77777777" w:rsidR="0035531B" w:rsidRDefault="0035531B" w:rsidP="00307641">
      <w:pPr>
        <w:pStyle w:val="Textbezslovn"/>
        <w:ind w:left="0"/>
      </w:pPr>
      <w:r>
        <w:t xml:space="preserve"> </w:t>
      </w:r>
    </w:p>
    <w:p w14:paraId="151EADD2" w14:textId="77777777" w:rsidR="0035531B" w:rsidRDefault="0035531B" w:rsidP="00FE4333">
      <w:pPr>
        <w:pStyle w:val="Nadpisbezsl1-1"/>
      </w:pPr>
      <w:r>
        <w:lastRenderedPageBreak/>
        <w:t>Příloha č. 8</w:t>
      </w:r>
    </w:p>
    <w:p w14:paraId="54FEFD7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54FD16B" w14:textId="77777777" w:rsidR="00AB1063" w:rsidRDefault="00AB1063" w:rsidP="00307641">
      <w:pPr>
        <w:pStyle w:val="Textbezslovn"/>
      </w:pPr>
    </w:p>
    <w:p w14:paraId="7221DF5E" w14:textId="77777777" w:rsidR="0035531B" w:rsidRPr="00307641" w:rsidRDefault="0035531B" w:rsidP="00307641">
      <w:pPr>
        <w:pStyle w:val="Textbezslovn"/>
        <w:ind w:left="0"/>
        <w:rPr>
          <w:b/>
        </w:rPr>
      </w:pPr>
      <w:r w:rsidRPr="00307641">
        <w:rPr>
          <w:b/>
        </w:rPr>
        <w:t>Čestné prohlášení</w:t>
      </w:r>
    </w:p>
    <w:p w14:paraId="18830FC3"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770073F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76ED46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1D75A7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DB597E3"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A90BC7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D9A719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904008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994F2A3"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22D4EE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F37C44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9720759"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690D194"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CC4D224" w14:textId="77777777" w:rsidR="00E24F78" w:rsidRDefault="00E24F78">
      <w:r>
        <w:br w:type="page"/>
      </w:r>
    </w:p>
    <w:p w14:paraId="45BE6B78" w14:textId="77777777" w:rsidR="0035531B" w:rsidRDefault="0035531B" w:rsidP="00307641">
      <w:pPr>
        <w:pStyle w:val="Textbezslovn"/>
        <w:ind w:left="0"/>
      </w:pPr>
    </w:p>
    <w:p w14:paraId="352DC3DE" w14:textId="77777777" w:rsidR="0035531B" w:rsidRDefault="0035531B" w:rsidP="001E651D">
      <w:pPr>
        <w:pStyle w:val="Nadpisbezsl1-1"/>
      </w:pPr>
      <w:r>
        <w:t>Příloha č. 9</w:t>
      </w:r>
    </w:p>
    <w:p w14:paraId="37BFFD5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B676080" w14:textId="77777777" w:rsidR="00AB1063" w:rsidRDefault="00AB1063" w:rsidP="00307641">
      <w:pPr>
        <w:pStyle w:val="Textbezslovn"/>
      </w:pPr>
    </w:p>
    <w:p w14:paraId="27EE038A"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10A945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7B61A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DE95A7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C4176E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4E148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5ED0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74E0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7FCAA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A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73F9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02A6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CB4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8BCF4A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057F6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CC85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26D6A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8EDFF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5C89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71C525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0FA2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33E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98CB52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BF70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E6F8F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EA9E1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E6D558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596A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5BAF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E1372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376218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5F15F4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0EBA61" w14:textId="77777777" w:rsidR="0035531B" w:rsidRPr="00833899" w:rsidRDefault="0035531B" w:rsidP="00307641">
      <w:pPr>
        <w:pStyle w:val="Textbezslovn"/>
      </w:pPr>
    </w:p>
    <w:bookmarkEnd w:id="1"/>
    <w:bookmarkEnd w:id="2"/>
    <w:bookmarkEnd w:id="3"/>
    <w:bookmarkEnd w:id="4"/>
    <w:p w14:paraId="4E10C69F" w14:textId="77777777" w:rsidR="0035531B" w:rsidRDefault="0035531B" w:rsidP="00307641">
      <w:pPr>
        <w:pStyle w:val="Textbezslovn"/>
      </w:pPr>
    </w:p>
    <w:sectPr w:rsidR="0035531B" w:rsidSect="00ED6360">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F2FD9" w14:textId="77777777" w:rsidR="009A3DCB" w:rsidRDefault="009A3DCB" w:rsidP="00962258">
      <w:pPr>
        <w:spacing w:after="0" w:line="240" w:lineRule="auto"/>
      </w:pPr>
      <w:r>
        <w:separator/>
      </w:r>
    </w:p>
  </w:endnote>
  <w:endnote w:type="continuationSeparator" w:id="0">
    <w:p w14:paraId="58875FAB" w14:textId="77777777" w:rsidR="009A3DCB" w:rsidRDefault="009A3D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C6342" w:rsidRPr="003E52CF" w14:paraId="4560D569" w14:textId="77777777" w:rsidTr="00EB46E5">
      <w:tc>
        <w:tcPr>
          <w:tcW w:w="1361" w:type="dxa"/>
          <w:tcMar>
            <w:left w:w="0" w:type="dxa"/>
            <w:right w:w="0" w:type="dxa"/>
          </w:tcMar>
          <w:vAlign w:val="bottom"/>
        </w:tcPr>
        <w:p w14:paraId="19D4FC68" w14:textId="1B8A6205" w:rsidR="00EC6342" w:rsidRPr="00B8518B" w:rsidRDefault="00EC634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6BB">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6BB">
            <w:rPr>
              <w:rStyle w:val="slostrnky"/>
              <w:noProof/>
            </w:rPr>
            <w:t>33</w:t>
          </w:r>
          <w:r w:rsidRPr="00B8518B">
            <w:rPr>
              <w:rStyle w:val="slostrnky"/>
            </w:rPr>
            <w:fldChar w:fldCharType="end"/>
          </w:r>
        </w:p>
      </w:tc>
      <w:tc>
        <w:tcPr>
          <w:tcW w:w="284" w:type="dxa"/>
          <w:shd w:val="clear" w:color="auto" w:fill="auto"/>
          <w:tcMar>
            <w:left w:w="0" w:type="dxa"/>
            <w:right w:w="0" w:type="dxa"/>
          </w:tcMar>
        </w:tcPr>
        <w:p w14:paraId="1AE3D1D0" w14:textId="77777777" w:rsidR="00EC6342" w:rsidRDefault="00EC6342" w:rsidP="00B8518B">
          <w:pPr>
            <w:pStyle w:val="Zpat"/>
          </w:pPr>
        </w:p>
      </w:tc>
      <w:tc>
        <w:tcPr>
          <w:tcW w:w="425" w:type="dxa"/>
          <w:shd w:val="clear" w:color="auto" w:fill="auto"/>
          <w:tcMar>
            <w:left w:w="0" w:type="dxa"/>
            <w:right w:w="0" w:type="dxa"/>
          </w:tcMar>
        </w:tcPr>
        <w:p w14:paraId="30F4DC99" w14:textId="77777777" w:rsidR="00EC6342" w:rsidRDefault="00EC6342" w:rsidP="00B8518B">
          <w:pPr>
            <w:pStyle w:val="Zpat"/>
          </w:pPr>
        </w:p>
      </w:tc>
      <w:tc>
        <w:tcPr>
          <w:tcW w:w="8505" w:type="dxa"/>
        </w:tcPr>
        <w:p w14:paraId="3CBFB0B9" w14:textId="77777777" w:rsidR="00EC6342" w:rsidRPr="003E52CF" w:rsidRDefault="00EC6342" w:rsidP="00EB46E5">
          <w:pPr>
            <w:pStyle w:val="Zpat0"/>
          </w:pPr>
          <w:r w:rsidRPr="003E52CF">
            <w:t>„Rekonstrukce Negrelliho viaduktu“</w:t>
          </w:r>
        </w:p>
        <w:p w14:paraId="20EB8C90" w14:textId="77777777" w:rsidR="00EC6342" w:rsidRPr="003E52CF" w:rsidRDefault="00EC6342" w:rsidP="00EB46E5">
          <w:pPr>
            <w:pStyle w:val="Zpat0"/>
          </w:pPr>
          <w:r w:rsidRPr="003E52CF">
            <w:t>Díl 1 – VÝZVA K PODÁNÍ NABÍDKY</w:t>
          </w:r>
        </w:p>
        <w:p w14:paraId="077C449C" w14:textId="77777777" w:rsidR="00EC6342" w:rsidRPr="003E52CF" w:rsidRDefault="00EC6342" w:rsidP="0035531B">
          <w:pPr>
            <w:pStyle w:val="Zpat0"/>
          </w:pPr>
        </w:p>
      </w:tc>
    </w:tr>
  </w:tbl>
  <w:p w14:paraId="2EE7F496" w14:textId="77777777" w:rsidR="00EC6342" w:rsidRPr="00B8518B" w:rsidRDefault="00EC634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DA22D" w14:textId="77777777" w:rsidR="00EC6342" w:rsidRPr="00B8518B" w:rsidRDefault="00EC6342" w:rsidP="00460660">
    <w:pPr>
      <w:pStyle w:val="Zpat"/>
      <w:rPr>
        <w:sz w:val="2"/>
        <w:szCs w:val="2"/>
      </w:rPr>
    </w:pPr>
  </w:p>
  <w:p w14:paraId="1E237530" w14:textId="77777777" w:rsidR="00EC6342" w:rsidRPr="00460660" w:rsidRDefault="00EC634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9FD1A" w14:textId="77777777" w:rsidR="009A3DCB" w:rsidRDefault="009A3DCB" w:rsidP="00962258">
      <w:pPr>
        <w:spacing w:after="0" w:line="240" w:lineRule="auto"/>
      </w:pPr>
      <w:r>
        <w:separator/>
      </w:r>
    </w:p>
  </w:footnote>
  <w:footnote w:type="continuationSeparator" w:id="0">
    <w:p w14:paraId="1C6CF29A" w14:textId="77777777" w:rsidR="009A3DCB" w:rsidRDefault="009A3DCB" w:rsidP="00962258">
      <w:pPr>
        <w:spacing w:after="0" w:line="240" w:lineRule="auto"/>
      </w:pPr>
      <w:r>
        <w:continuationSeparator/>
      </w:r>
    </w:p>
  </w:footnote>
  <w:footnote w:id="1">
    <w:p w14:paraId="68A25FC6" w14:textId="77777777" w:rsidR="00EC6342" w:rsidRDefault="00EC6342">
      <w:pPr>
        <w:pStyle w:val="Textpoznpodarou"/>
      </w:pPr>
      <w:r>
        <w:rPr>
          <w:rStyle w:val="Znakapoznpodarou"/>
        </w:rPr>
        <w:footnoteRef/>
      </w:r>
      <w:r>
        <w:t xml:space="preserve"> </w:t>
      </w:r>
      <w:r w:rsidRPr="00307641">
        <w:t>V případě další praxe dodavatel doplní další řádky.</w:t>
      </w:r>
    </w:p>
  </w:footnote>
  <w:footnote w:id="2">
    <w:p w14:paraId="384114FC" w14:textId="77777777" w:rsidR="00EC6342" w:rsidRDefault="00EC6342">
      <w:pPr>
        <w:pStyle w:val="Textpoznpodarou"/>
      </w:pPr>
      <w:r>
        <w:rPr>
          <w:rStyle w:val="Znakapoznpodarou"/>
        </w:rPr>
        <w:footnoteRef/>
      </w:r>
      <w:r>
        <w:t xml:space="preserve"> </w:t>
      </w:r>
      <w:r w:rsidRPr="00307641">
        <w:t>V případě další zkušenosti dodavatel doplní další řádky.</w:t>
      </w:r>
    </w:p>
  </w:footnote>
  <w:footnote w:id="3">
    <w:p w14:paraId="33CECA29" w14:textId="77777777" w:rsidR="00EC6342" w:rsidRDefault="00EC634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F2E4CBB" w14:textId="77777777" w:rsidR="00EC6342" w:rsidRDefault="00EC634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C6342" w14:paraId="171595BE" w14:textId="77777777" w:rsidTr="00C02D0A">
      <w:trPr>
        <w:trHeight w:hRule="exact" w:val="454"/>
      </w:trPr>
      <w:tc>
        <w:tcPr>
          <w:tcW w:w="1361" w:type="dxa"/>
          <w:tcMar>
            <w:top w:w="57" w:type="dxa"/>
            <w:left w:w="0" w:type="dxa"/>
            <w:right w:w="0" w:type="dxa"/>
          </w:tcMar>
        </w:tcPr>
        <w:p w14:paraId="27DE6340" w14:textId="77777777" w:rsidR="00EC6342" w:rsidRPr="00B8518B" w:rsidRDefault="00EC6342" w:rsidP="00523EA7">
          <w:pPr>
            <w:pStyle w:val="Zpat"/>
            <w:rPr>
              <w:rStyle w:val="slostrnky"/>
            </w:rPr>
          </w:pPr>
        </w:p>
      </w:tc>
      <w:tc>
        <w:tcPr>
          <w:tcW w:w="3458" w:type="dxa"/>
          <w:shd w:val="clear" w:color="auto" w:fill="auto"/>
          <w:tcMar>
            <w:top w:w="57" w:type="dxa"/>
            <w:left w:w="0" w:type="dxa"/>
            <w:right w:w="0" w:type="dxa"/>
          </w:tcMar>
        </w:tcPr>
        <w:p w14:paraId="19926000" w14:textId="77777777" w:rsidR="00EC6342" w:rsidRDefault="00EC6342" w:rsidP="00523EA7">
          <w:pPr>
            <w:pStyle w:val="Zpat"/>
          </w:pPr>
        </w:p>
      </w:tc>
      <w:tc>
        <w:tcPr>
          <w:tcW w:w="5698" w:type="dxa"/>
          <w:shd w:val="clear" w:color="auto" w:fill="auto"/>
          <w:tcMar>
            <w:top w:w="57" w:type="dxa"/>
            <w:left w:w="0" w:type="dxa"/>
            <w:right w:w="0" w:type="dxa"/>
          </w:tcMar>
        </w:tcPr>
        <w:p w14:paraId="1F7999FF" w14:textId="77777777" w:rsidR="00EC6342" w:rsidRPr="00D6163D" w:rsidRDefault="00EC6342" w:rsidP="00D6163D">
          <w:pPr>
            <w:pStyle w:val="Druhdokumentu"/>
          </w:pPr>
        </w:p>
      </w:tc>
    </w:tr>
  </w:tbl>
  <w:p w14:paraId="321E6627" w14:textId="77777777" w:rsidR="00EC6342" w:rsidRPr="00D6163D" w:rsidRDefault="00EC634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C6342" w14:paraId="71FC4F5E" w14:textId="77777777" w:rsidTr="00B22106">
      <w:trPr>
        <w:trHeight w:hRule="exact" w:val="936"/>
      </w:trPr>
      <w:tc>
        <w:tcPr>
          <w:tcW w:w="1361" w:type="dxa"/>
          <w:tcMar>
            <w:left w:w="0" w:type="dxa"/>
            <w:right w:w="0" w:type="dxa"/>
          </w:tcMar>
        </w:tcPr>
        <w:p w14:paraId="5484483B" w14:textId="77777777" w:rsidR="00EC6342" w:rsidRPr="00B8518B" w:rsidRDefault="00EC6342" w:rsidP="00FC6389">
          <w:pPr>
            <w:pStyle w:val="Zpat"/>
            <w:rPr>
              <w:rStyle w:val="slostrnky"/>
            </w:rPr>
          </w:pPr>
        </w:p>
      </w:tc>
      <w:tc>
        <w:tcPr>
          <w:tcW w:w="3458" w:type="dxa"/>
          <w:shd w:val="clear" w:color="auto" w:fill="auto"/>
          <w:tcMar>
            <w:left w:w="0" w:type="dxa"/>
            <w:right w:w="0" w:type="dxa"/>
          </w:tcMar>
        </w:tcPr>
        <w:p w14:paraId="71D3E808" w14:textId="77777777" w:rsidR="00EC6342" w:rsidRDefault="00EC6342" w:rsidP="00FC6389">
          <w:pPr>
            <w:pStyle w:val="Zpat"/>
          </w:pPr>
        </w:p>
      </w:tc>
      <w:tc>
        <w:tcPr>
          <w:tcW w:w="5756" w:type="dxa"/>
          <w:shd w:val="clear" w:color="auto" w:fill="auto"/>
          <w:tcMar>
            <w:left w:w="0" w:type="dxa"/>
            <w:right w:w="0" w:type="dxa"/>
          </w:tcMar>
        </w:tcPr>
        <w:p w14:paraId="69796A9F" w14:textId="77777777" w:rsidR="00EC6342" w:rsidRPr="00D6163D" w:rsidRDefault="00EC6342" w:rsidP="00FC6389">
          <w:pPr>
            <w:pStyle w:val="Druhdokumentu"/>
          </w:pPr>
        </w:p>
      </w:tc>
    </w:tr>
    <w:tr w:rsidR="00EC6342" w14:paraId="2D928988" w14:textId="77777777" w:rsidTr="00B22106">
      <w:trPr>
        <w:trHeight w:hRule="exact" w:val="936"/>
      </w:trPr>
      <w:tc>
        <w:tcPr>
          <w:tcW w:w="1361" w:type="dxa"/>
          <w:tcMar>
            <w:left w:w="0" w:type="dxa"/>
            <w:right w:w="0" w:type="dxa"/>
          </w:tcMar>
        </w:tcPr>
        <w:p w14:paraId="777DC1C8" w14:textId="77777777" w:rsidR="00EC6342" w:rsidRPr="00B8518B" w:rsidRDefault="00EC6342" w:rsidP="00FC6389">
          <w:pPr>
            <w:pStyle w:val="Zpat"/>
            <w:rPr>
              <w:rStyle w:val="slostrnky"/>
            </w:rPr>
          </w:pPr>
        </w:p>
      </w:tc>
      <w:tc>
        <w:tcPr>
          <w:tcW w:w="3458" w:type="dxa"/>
          <w:shd w:val="clear" w:color="auto" w:fill="auto"/>
          <w:tcMar>
            <w:left w:w="0" w:type="dxa"/>
            <w:right w:w="0" w:type="dxa"/>
          </w:tcMar>
        </w:tcPr>
        <w:p w14:paraId="2E800095" w14:textId="77777777" w:rsidR="00EC6342" w:rsidRDefault="00EC6342" w:rsidP="00FC6389">
          <w:pPr>
            <w:pStyle w:val="Zpat"/>
          </w:pPr>
        </w:p>
      </w:tc>
      <w:tc>
        <w:tcPr>
          <w:tcW w:w="5756" w:type="dxa"/>
          <w:shd w:val="clear" w:color="auto" w:fill="auto"/>
          <w:tcMar>
            <w:left w:w="0" w:type="dxa"/>
            <w:right w:w="0" w:type="dxa"/>
          </w:tcMar>
        </w:tcPr>
        <w:p w14:paraId="7FA30F65" w14:textId="77777777" w:rsidR="00EC6342" w:rsidRPr="00D6163D" w:rsidRDefault="00EC6342" w:rsidP="00FC6389">
          <w:pPr>
            <w:pStyle w:val="Druhdokumentu"/>
          </w:pPr>
        </w:p>
      </w:tc>
    </w:tr>
  </w:tbl>
  <w:p w14:paraId="69B2F95A" w14:textId="77777777" w:rsidR="00EC6342" w:rsidRPr="00D6163D" w:rsidRDefault="00EC6342" w:rsidP="00FC6389">
    <w:pPr>
      <w:pStyle w:val="Zhlav"/>
      <w:rPr>
        <w:sz w:val="8"/>
        <w:szCs w:val="8"/>
      </w:rPr>
    </w:pPr>
    <w:r>
      <w:rPr>
        <w:noProof/>
        <w:lang w:eastAsia="cs-CZ"/>
      </w:rPr>
      <w:drawing>
        <wp:anchor distT="0" distB="0" distL="114300" distR="114300" simplePos="0" relativeHeight="251672576" behindDoc="0" locked="1" layoutInCell="1" allowOverlap="1" wp14:anchorId="7F907EA5" wp14:editId="65577EA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214CE76" w14:textId="77777777" w:rsidR="00EC6342" w:rsidRPr="00460660" w:rsidRDefault="00EC634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3FB"/>
    <w:rsid w:val="000174E8"/>
    <w:rsid w:val="00017F3C"/>
    <w:rsid w:val="000338E9"/>
    <w:rsid w:val="00041EC8"/>
    <w:rsid w:val="00041F83"/>
    <w:rsid w:val="00046545"/>
    <w:rsid w:val="0006450D"/>
    <w:rsid w:val="0006499F"/>
    <w:rsid w:val="0006588D"/>
    <w:rsid w:val="00067A5E"/>
    <w:rsid w:val="00067EE3"/>
    <w:rsid w:val="000719BB"/>
    <w:rsid w:val="00072A65"/>
    <w:rsid w:val="00072C1E"/>
    <w:rsid w:val="00077C71"/>
    <w:rsid w:val="000839DD"/>
    <w:rsid w:val="00091CD6"/>
    <w:rsid w:val="00092CC9"/>
    <w:rsid w:val="000A39FB"/>
    <w:rsid w:val="000B4EB8"/>
    <w:rsid w:val="000C41F2"/>
    <w:rsid w:val="000C4368"/>
    <w:rsid w:val="000D22C4"/>
    <w:rsid w:val="000D27D1"/>
    <w:rsid w:val="000D5E72"/>
    <w:rsid w:val="000D7437"/>
    <w:rsid w:val="000E1A7F"/>
    <w:rsid w:val="00106A0E"/>
    <w:rsid w:val="00112301"/>
    <w:rsid w:val="00112864"/>
    <w:rsid w:val="00114472"/>
    <w:rsid w:val="00114988"/>
    <w:rsid w:val="00115069"/>
    <w:rsid w:val="001150F2"/>
    <w:rsid w:val="0011589F"/>
    <w:rsid w:val="001259FD"/>
    <w:rsid w:val="00134F63"/>
    <w:rsid w:val="00146BCB"/>
    <w:rsid w:val="001472A9"/>
    <w:rsid w:val="00151D98"/>
    <w:rsid w:val="001656A2"/>
    <w:rsid w:val="00170521"/>
    <w:rsid w:val="00170EC5"/>
    <w:rsid w:val="001747C1"/>
    <w:rsid w:val="00177D6B"/>
    <w:rsid w:val="00185B81"/>
    <w:rsid w:val="001902D3"/>
    <w:rsid w:val="00191F90"/>
    <w:rsid w:val="00193D8F"/>
    <w:rsid w:val="001950C2"/>
    <w:rsid w:val="00195A95"/>
    <w:rsid w:val="00196E81"/>
    <w:rsid w:val="001B23A1"/>
    <w:rsid w:val="001B4E74"/>
    <w:rsid w:val="001C645F"/>
    <w:rsid w:val="001D3E86"/>
    <w:rsid w:val="001D4B4A"/>
    <w:rsid w:val="001D5DE6"/>
    <w:rsid w:val="001D632E"/>
    <w:rsid w:val="001E6206"/>
    <w:rsid w:val="001E651D"/>
    <w:rsid w:val="001E678E"/>
    <w:rsid w:val="002071BB"/>
    <w:rsid w:val="00207DF5"/>
    <w:rsid w:val="00233A53"/>
    <w:rsid w:val="00234C7E"/>
    <w:rsid w:val="00240B81"/>
    <w:rsid w:val="0024699F"/>
    <w:rsid w:val="00247D01"/>
    <w:rsid w:val="0025030F"/>
    <w:rsid w:val="00261A5B"/>
    <w:rsid w:val="00262E5B"/>
    <w:rsid w:val="00263CBA"/>
    <w:rsid w:val="00270E65"/>
    <w:rsid w:val="00276AFE"/>
    <w:rsid w:val="00283302"/>
    <w:rsid w:val="002924B8"/>
    <w:rsid w:val="002A3B57"/>
    <w:rsid w:val="002C04EE"/>
    <w:rsid w:val="002C31BF"/>
    <w:rsid w:val="002D4D57"/>
    <w:rsid w:val="002D7FD6"/>
    <w:rsid w:val="002E0CD7"/>
    <w:rsid w:val="002E0CFB"/>
    <w:rsid w:val="002E294C"/>
    <w:rsid w:val="002E5C7B"/>
    <w:rsid w:val="002F4333"/>
    <w:rsid w:val="0030445E"/>
    <w:rsid w:val="00307641"/>
    <w:rsid w:val="00311F11"/>
    <w:rsid w:val="00321E17"/>
    <w:rsid w:val="00322579"/>
    <w:rsid w:val="00324C4C"/>
    <w:rsid w:val="00327EEF"/>
    <w:rsid w:val="0033239F"/>
    <w:rsid w:val="00334327"/>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4513"/>
    <w:rsid w:val="003C33F2"/>
    <w:rsid w:val="003D756E"/>
    <w:rsid w:val="003E3CE3"/>
    <w:rsid w:val="003E420D"/>
    <w:rsid w:val="003E4C13"/>
    <w:rsid w:val="003E52CF"/>
    <w:rsid w:val="003E79F5"/>
    <w:rsid w:val="003F78E7"/>
    <w:rsid w:val="00404BA2"/>
    <w:rsid w:val="004078F3"/>
    <w:rsid w:val="004131AF"/>
    <w:rsid w:val="00427794"/>
    <w:rsid w:val="00450F07"/>
    <w:rsid w:val="00452F69"/>
    <w:rsid w:val="00453CD3"/>
    <w:rsid w:val="00453F45"/>
    <w:rsid w:val="00454716"/>
    <w:rsid w:val="00454BB9"/>
    <w:rsid w:val="00457582"/>
    <w:rsid w:val="00460660"/>
    <w:rsid w:val="00464BA9"/>
    <w:rsid w:val="00464DD3"/>
    <w:rsid w:val="00474F4D"/>
    <w:rsid w:val="0048094F"/>
    <w:rsid w:val="00483969"/>
    <w:rsid w:val="00484026"/>
    <w:rsid w:val="00486107"/>
    <w:rsid w:val="00491827"/>
    <w:rsid w:val="004B34E9"/>
    <w:rsid w:val="004B36D2"/>
    <w:rsid w:val="004C086E"/>
    <w:rsid w:val="004C42EF"/>
    <w:rsid w:val="004C4399"/>
    <w:rsid w:val="004C787C"/>
    <w:rsid w:val="004C7BBE"/>
    <w:rsid w:val="004E77B2"/>
    <w:rsid w:val="004E7A1F"/>
    <w:rsid w:val="004F1D17"/>
    <w:rsid w:val="004F3CA6"/>
    <w:rsid w:val="004F4597"/>
    <w:rsid w:val="004F4B9B"/>
    <w:rsid w:val="00501B32"/>
    <w:rsid w:val="0050666E"/>
    <w:rsid w:val="00511AB9"/>
    <w:rsid w:val="005210B3"/>
    <w:rsid w:val="00523BB5"/>
    <w:rsid w:val="00523EA7"/>
    <w:rsid w:val="00525969"/>
    <w:rsid w:val="005406EB"/>
    <w:rsid w:val="00542A90"/>
    <w:rsid w:val="00551E4C"/>
    <w:rsid w:val="00553375"/>
    <w:rsid w:val="00555884"/>
    <w:rsid w:val="00564DDD"/>
    <w:rsid w:val="005736B7"/>
    <w:rsid w:val="00575E5A"/>
    <w:rsid w:val="00577A3C"/>
    <w:rsid w:val="00580245"/>
    <w:rsid w:val="00596972"/>
    <w:rsid w:val="005971DD"/>
    <w:rsid w:val="005A1F44"/>
    <w:rsid w:val="005A3D2F"/>
    <w:rsid w:val="005A53D7"/>
    <w:rsid w:val="005A69C4"/>
    <w:rsid w:val="005B64BB"/>
    <w:rsid w:val="005C7135"/>
    <w:rsid w:val="005D3C39"/>
    <w:rsid w:val="005E3C52"/>
    <w:rsid w:val="005F18B3"/>
    <w:rsid w:val="005F7739"/>
    <w:rsid w:val="0060115D"/>
    <w:rsid w:val="00601A8C"/>
    <w:rsid w:val="0061068E"/>
    <w:rsid w:val="006115D3"/>
    <w:rsid w:val="00616090"/>
    <w:rsid w:val="00640B30"/>
    <w:rsid w:val="00655976"/>
    <w:rsid w:val="0065610E"/>
    <w:rsid w:val="00660AD3"/>
    <w:rsid w:val="00665F2C"/>
    <w:rsid w:val="006776B6"/>
    <w:rsid w:val="00686462"/>
    <w:rsid w:val="00686D61"/>
    <w:rsid w:val="00692CC7"/>
    <w:rsid w:val="00693150"/>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40AF5"/>
    <w:rsid w:val="00743525"/>
    <w:rsid w:val="00744F6A"/>
    <w:rsid w:val="00745555"/>
    <w:rsid w:val="007541A2"/>
    <w:rsid w:val="00755818"/>
    <w:rsid w:val="0075602A"/>
    <w:rsid w:val="0076286B"/>
    <w:rsid w:val="00766846"/>
    <w:rsid w:val="0076790E"/>
    <w:rsid w:val="00773DC0"/>
    <w:rsid w:val="0077673A"/>
    <w:rsid w:val="00776A8A"/>
    <w:rsid w:val="007846E1"/>
    <w:rsid w:val="007847D6"/>
    <w:rsid w:val="00792824"/>
    <w:rsid w:val="00796C7F"/>
    <w:rsid w:val="007A2107"/>
    <w:rsid w:val="007A5172"/>
    <w:rsid w:val="007A67A0"/>
    <w:rsid w:val="007B3D4D"/>
    <w:rsid w:val="007B570C"/>
    <w:rsid w:val="007D0559"/>
    <w:rsid w:val="007D5A8D"/>
    <w:rsid w:val="007E2234"/>
    <w:rsid w:val="007E4A6E"/>
    <w:rsid w:val="007F56A7"/>
    <w:rsid w:val="00800851"/>
    <w:rsid w:val="008008A3"/>
    <w:rsid w:val="00807DD0"/>
    <w:rsid w:val="00821D01"/>
    <w:rsid w:val="00822B88"/>
    <w:rsid w:val="00826B7B"/>
    <w:rsid w:val="00831DE9"/>
    <w:rsid w:val="00833899"/>
    <w:rsid w:val="0083729B"/>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797B"/>
    <w:rsid w:val="00904780"/>
    <w:rsid w:val="00906022"/>
    <w:rsid w:val="0090635B"/>
    <w:rsid w:val="00917748"/>
    <w:rsid w:val="00920DEB"/>
    <w:rsid w:val="00922385"/>
    <w:rsid w:val="009223DF"/>
    <w:rsid w:val="00930B79"/>
    <w:rsid w:val="00931123"/>
    <w:rsid w:val="00936091"/>
    <w:rsid w:val="00940D8A"/>
    <w:rsid w:val="009414D7"/>
    <w:rsid w:val="009519F9"/>
    <w:rsid w:val="00952FE6"/>
    <w:rsid w:val="009531C1"/>
    <w:rsid w:val="00956089"/>
    <w:rsid w:val="00962258"/>
    <w:rsid w:val="00964860"/>
    <w:rsid w:val="009678B7"/>
    <w:rsid w:val="00970D4B"/>
    <w:rsid w:val="0098426C"/>
    <w:rsid w:val="00992D9C"/>
    <w:rsid w:val="00996CB8"/>
    <w:rsid w:val="009A3DCB"/>
    <w:rsid w:val="009A7A46"/>
    <w:rsid w:val="009B2E97"/>
    <w:rsid w:val="009B3F75"/>
    <w:rsid w:val="009B5146"/>
    <w:rsid w:val="009C23A8"/>
    <w:rsid w:val="009C418E"/>
    <w:rsid w:val="009C442C"/>
    <w:rsid w:val="009D20A1"/>
    <w:rsid w:val="009D3752"/>
    <w:rsid w:val="009D7885"/>
    <w:rsid w:val="009E07F4"/>
    <w:rsid w:val="009E0D4B"/>
    <w:rsid w:val="009F309B"/>
    <w:rsid w:val="009F392E"/>
    <w:rsid w:val="009F4EDB"/>
    <w:rsid w:val="009F53C5"/>
    <w:rsid w:val="00A0740E"/>
    <w:rsid w:val="00A15262"/>
    <w:rsid w:val="00A23688"/>
    <w:rsid w:val="00A256BB"/>
    <w:rsid w:val="00A3411F"/>
    <w:rsid w:val="00A4050F"/>
    <w:rsid w:val="00A50641"/>
    <w:rsid w:val="00A530BF"/>
    <w:rsid w:val="00A6177B"/>
    <w:rsid w:val="00A66136"/>
    <w:rsid w:val="00A71189"/>
    <w:rsid w:val="00A7364A"/>
    <w:rsid w:val="00A74DCC"/>
    <w:rsid w:val="00A753ED"/>
    <w:rsid w:val="00A77512"/>
    <w:rsid w:val="00A94C2F"/>
    <w:rsid w:val="00AA1296"/>
    <w:rsid w:val="00AA257A"/>
    <w:rsid w:val="00AA2C03"/>
    <w:rsid w:val="00AA3E17"/>
    <w:rsid w:val="00AA4CBB"/>
    <w:rsid w:val="00AA5255"/>
    <w:rsid w:val="00AA65FA"/>
    <w:rsid w:val="00AA7351"/>
    <w:rsid w:val="00AB1063"/>
    <w:rsid w:val="00AB5AE0"/>
    <w:rsid w:val="00AD056F"/>
    <w:rsid w:val="00AD0B51"/>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36181"/>
    <w:rsid w:val="00B40CDF"/>
    <w:rsid w:val="00B429CF"/>
    <w:rsid w:val="00B439AE"/>
    <w:rsid w:val="00B5431A"/>
    <w:rsid w:val="00B60046"/>
    <w:rsid w:val="00B61530"/>
    <w:rsid w:val="00B659EE"/>
    <w:rsid w:val="00B65ECE"/>
    <w:rsid w:val="00B71CC3"/>
    <w:rsid w:val="00B75EE1"/>
    <w:rsid w:val="00B77481"/>
    <w:rsid w:val="00B77C6D"/>
    <w:rsid w:val="00B80E53"/>
    <w:rsid w:val="00B81C45"/>
    <w:rsid w:val="00B8518B"/>
    <w:rsid w:val="00B94448"/>
    <w:rsid w:val="00B97CC3"/>
    <w:rsid w:val="00BA3937"/>
    <w:rsid w:val="00BB4AF2"/>
    <w:rsid w:val="00BC06C4"/>
    <w:rsid w:val="00BC6D2B"/>
    <w:rsid w:val="00BD7498"/>
    <w:rsid w:val="00BD7E91"/>
    <w:rsid w:val="00BD7F0D"/>
    <w:rsid w:val="00BE49F4"/>
    <w:rsid w:val="00BF37F5"/>
    <w:rsid w:val="00C02D0A"/>
    <w:rsid w:val="00C03A6E"/>
    <w:rsid w:val="00C1197B"/>
    <w:rsid w:val="00C13AE2"/>
    <w:rsid w:val="00C154A5"/>
    <w:rsid w:val="00C226C0"/>
    <w:rsid w:val="00C42FE6"/>
    <w:rsid w:val="00C44F6A"/>
    <w:rsid w:val="00C6198E"/>
    <w:rsid w:val="00C62E4B"/>
    <w:rsid w:val="00C708EA"/>
    <w:rsid w:val="00C759F1"/>
    <w:rsid w:val="00C7756A"/>
    <w:rsid w:val="00C776E5"/>
    <w:rsid w:val="00C778A5"/>
    <w:rsid w:val="00C95162"/>
    <w:rsid w:val="00CB3151"/>
    <w:rsid w:val="00CB6A37"/>
    <w:rsid w:val="00CB7684"/>
    <w:rsid w:val="00CC4380"/>
    <w:rsid w:val="00CC7C8F"/>
    <w:rsid w:val="00CD1FC4"/>
    <w:rsid w:val="00D019D7"/>
    <w:rsid w:val="00D034A0"/>
    <w:rsid w:val="00D0362E"/>
    <w:rsid w:val="00D03C1F"/>
    <w:rsid w:val="00D10A2D"/>
    <w:rsid w:val="00D139AC"/>
    <w:rsid w:val="00D21061"/>
    <w:rsid w:val="00D26838"/>
    <w:rsid w:val="00D31D68"/>
    <w:rsid w:val="00D37B14"/>
    <w:rsid w:val="00D4108E"/>
    <w:rsid w:val="00D6163D"/>
    <w:rsid w:val="00D61A83"/>
    <w:rsid w:val="00D6259C"/>
    <w:rsid w:val="00D831A3"/>
    <w:rsid w:val="00D97BE3"/>
    <w:rsid w:val="00DA3711"/>
    <w:rsid w:val="00DB530E"/>
    <w:rsid w:val="00DB619A"/>
    <w:rsid w:val="00DD46F3"/>
    <w:rsid w:val="00DD63D8"/>
    <w:rsid w:val="00DD7A41"/>
    <w:rsid w:val="00DE51A5"/>
    <w:rsid w:val="00DE56F2"/>
    <w:rsid w:val="00DF116D"/>
    <w:rsid w:val="00DF651A"/>
    <w:rsid w:val="00E01EA1"/>
    <w:rsid w:val="00E16FF7"/>
    <w:rsid w:val="00E20A91"/>
    <w:rsid w:val="00E22C30"/>
    <w:rsid w:val="00E24F78"/>
    <w:rsid w:val="00E26D68"/>
    <w:rsid w:val="00E37347"/>
    <w:rsid w:val="00E437B0"/>
    <w:rsid w:val="00E44045"/>
    <w:rsid w:val="00E618C4"/>
    <w:rsid w:val="00E7218A"/>
    <w:rsid w:val="00E756DF"/>
    <w:rsid w:val="00E878EE"/>
    <w:rsid w:val="00EA6047"/>
    <w:rsid w:val="00EA6EC7"/>
    <w:rsid w:val="00EA7F3A"/>
    <w:rsid w:val="00EB104F"/>
    <w:rsid w:val="00EB46E5"/>
    <w:rsid w:val="00EB4ECA"/>
    <w:rsid w:val="00EB5D4D"/>
    <w:rsid w:val="00EC10AE"/>
    <w:rsid w:val="00EC6342"/>
    <w:rsid w:val="00ED0703"/>
    <w:rsid w:val="00ED14BD"/>
    <w:rsid w:val="00ED6360"/>
    <w:rsid w:val="00EE2244"/>
    <w:rsid w:val="00EE3C5F"/>
    <w:rsid w:val="00EE7882"/>
    <w:rsid w:val="00EF4DAC"/>
    <w:rsid w:val="00F016C7"/>
    <w:rsid w:val="00F10D4B"/>
    <w:rsid w:val="00F12DEC"/>
    <w:rsid w:val="00F1715C"/>
    <w:rsid w:val="00F20081"/>
    <w:rsid w:val="00F21A06"/>
    <w:rsid w:val="00F310F8"/>
    <w:rsid w:val="00F3391E"/>
    <w:rsid w:val="00F35939"/>
    <w:rsid w:val="00F45607"/>
    <w:rsid w:val="00F45A1E"/>
    <w:rsid w:val="00F46000"/>
    <w:rsid w:val="00F46EA7"/>
    <w:rsid w:val="00F4722B"/>
    <w:rsid w:val="00F54432"/>
    <w:rsid w:val="00F55E93"/>
    <w:rsid w:val="00F569C6"/>
    <w:rsid w:val="00F659EB"/>
    <w:rsid w:val="00F86BA6"/>
    <w:rsid w:val="00F911D1"/>
    <w:rsid w:val="00F92F06"/>
    <w:rsid w:val="00F95A2C"/>
    <w:rsid w:val="00F960A8"/>
    <w:rsid w:val="00FB6342"/>
    <w:rsid w:val="00FC2196"/>
    <w:rsid w:val="00FC6389"/>
    <w:rsid w:val="00FC661E"/>
    <w:rsid w:val="00FD2EA2"/>
    <w:rsid w:val="00FD39DE"/>
    <w:rsid w:val="00FD4743"/>
    <w:rsid w:val="00FE4333"/>
    <w:rsid w:val="00FE6AEC"/>
    <w:rsid w:val="00FF08AB"/>
    <w:rsid w:val="00FF13FD"/>
    <w:rsid w:val="00FF2A62"/>
    <w:rsid w:val="00FF30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45922"/>
  <w14:defaultImageDpi w14:val="32767"/>
  <w15:docId w15:val="{0575AE8A-E35E-4FFA-A2E3-B055AABD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77DFAB-998E-4D0C-AACC-F4E6B08EA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TotalTime>
  <Pages>33</Pages>
  <Words>13135</Words>
  <Characters>77498</Characters>
  <Application>Microsoft Office Word</Application>
  <DocSecurity>0</DocSecurity>
  <Lines>645</Lines>
  <Paragraphs>180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8</cp:revision>
  <cp:lastPrinted>2019-03-07T14:42:00Z</cp:lastPrinted>
  <dcterms:created xsi:type="dcterms:W3CDTF">2020-03-02T13:09:00Z</dcterms:created>
  <dcterms:modified xsi:type="dcterms:W3CDTF">2020-03-09T08:27:00Z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